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513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 xml:space="preserve">по итогам мониторинга </w:t>
      </w:r>
      <w:proofErr w:type="spellStart"/>
      <w:r w:rsidRPr="00A45135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</w:p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математической грамотности</w:t>
      </w:r>
    </w:p>
    <w:p w:rsidR="00523CF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обучающихся 8-</w:t>
      </w:r>
      <w:r>
        <w:rPr>
          <w:rFonts w:ascii="Times New Roman" w:hAnsi="Times New Roman" w:cs="Times New Roman"/>
          <w:b/>
          <w:sz w:val="28"/>
          <w:szCs w:val="28"/>
        </w:rPr>
        <w:t>9 -</w:t>
      </w:r>
      <w:r w:rsidRPr="00A45135">
        <w:rPr>
          <w:rFonts w:ascii="Times New Roman" w:hAnsi="Times New Roman" w:cs="Times New Roman"/>
          <w:b/>
          <w:sz w:val="28"/>
          <w:szCs w:val="28"/>
        </w:rPr>
        <w:t xml:space="preserve">х классов МБОУ </w:t>
      </w:r>
      <w:r w:rsidR="00F1447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СОШ №</w:t>
      </w:r>
      <w:r w:rsidR="00F1447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F1447E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О»</w:t>
      </w:r>
    </w:p>
    <w:p w:rsidR="006D29F8" w:rsidRDefault="006D29F8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F5" w:rsidRPr="00804230" w:rsidRDefault="00523CF5" w:rsidP="006D29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230">
        <w:rPr>
          <w:rFonts w:ascii="Times New Roman" w:hAnsi="Times New Roman" w:cs="Times New Roman"/>
          <w:b/>
          <w:sz w:val="28"/>
          <w:szCs w:val="28"/>
        </w:rPr>
        <w:t>Цель диагностической работы</w:t>
      </w:r>
      <w:r w:rsidRPr="00804230">
        <w:rPr>
          <w:rFonts w:ascii="Times New Roman" w:hAnsi="Times New Roman" w:cs="Times New Roman"/>
          <w:sz w:val="28"/>
          <w:szCs w:val="28"/>
        </w:rPr>
        <w:t xml:space="preserve">: оценить уровень </w:t>
      </w:r>
      <w:proofErr w:type="spellStart"/>
      <w:r w:rsidRPr="0080423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04230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как составляющей функциональной грамотности. 8-9 -х классов.</w:t>
      </w:r>
    </w:p>
    <w:p w:rsidR="00523CF5" w:rsidRPr="00804230" w:rsidRDefault="00523CF5" w:rsidP="00F1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b/>
          <w:sz w:val="28"/>
          <w:szCs w:val="28"/>
        </w:rPr>
        <w:t>Сроки</w:t>
      </w:r>
      <w:r w:rsidRPr="00804230">
        <w:rPr>
          <w:rFonts w:ascii="Times New Roman" w:hAnsi="Times New Roman" w:cs="Times New Roman"/>
          <w:sz w:val="28"/>
          <w:szCs w:val="28"/>
        </w:rPr>
        <w:t>: 20 – 21.10 2</w:t>
      </w:r>
      <w:r w:rsidR="00F1447E">
        <w:rPr>
          <w:rFonts w:ascii="Times New Roman" w:hAnsi="Times New Roman" w:cs="Times New Roman"/>
          <w:sz w:val="28"/>
          <w:szCs w:val="28"/>
        </w:rPr>
        <w:t>2</w:t>
      </w:r>
      <w:r w:rsidRPr="008042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3CF5" w:rsidRPr="00A45135" w:rsidRDefault="00523CF5" w:rsidP="00F1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 w:rsidRPr="00A451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диагност</w:t>
      </w:r>
      <w:r>
        <w:rPr>
          <w:rFonts w:ascii="Times New Roman" w:hAnsi="Times New Roman" w:cs="Times New Roman"/>
          <w:sz w:val="28"/>
          <w:szCs w:val="28"/>
        </w:rPr>
        <w:t xml:space="preserve">ическая работа (математическая </w:t>
      </w:r>
      <w:r w:rsidRPr="00A45135">
        <w:rPr>
          <w:rFonts w:ascii="Times New Roman" w:hAnsi="Times New Roman" w:cs="Times New Roman"/>
          <w:sz w:val="28"/>
          <w:szCs w:val="28"/>
        </w:rPr>
        <w:t>грамотность).</w:t>
      </w:r>
    </w:p>
    <w:p w:rsidR="00523CF5" w:rsidRPr="00A45135" w:rsidRDefault="00523CF5" w:rsidP="00F1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135">
        <w:rPr>
          <w:rFonts w:ascii="Times New Roman" w:hAnsi="Times New Roman" w:cs="Times New Roman"/>
          <w:sz w:val="28"/>
          <w:szCs w:val="28"/>
        </w:rPr>
        <w:t>Согласно графику контроля качества образования в рам</w:t>
      </w:r>
      <w:r>
        <w:rPr>
          <w:rFonts w:ascii="Times New Roman" w:hAnsi="Times New Roman" w:cs="Times New Roman"/>
          <w:sz w:val="28"/>
          <w:szCs w:val="28"/>
        </w:rPr>
        <w:t xml:space="preserve">ках реализации плана работы по </w:t>
      </w:r>
      <w:r w:rsidRPr="00A45135">
        <w:rPr>
          <w:rFonts w:ascii="Times New Roman" w:hAnsi="Times New Roman" w:cs="Times New Roman"/>
          <w:sz w:val="28"/>
          <w:szCs w:val="28"/>
        </w:rPr>
        <w:t>организации изучения математической грамотности в</w:t>
      </w:r>
      <w:r>
        <w:rPr>
          <w:rFonts w:ascii="Times New Roman" w:hAnsi="Times New Roman" w:cs="Times New Roman"/>
          <w:sz w:val="28"/>
          <w:szCs w:val="28"/>
        </w:rPr>
        <w:t xml:space="preserve"> школе был проведен мониторинг </w:t>
      </w:r>
      <w:r w:rsidRPr="00A45135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учащихся 8-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45135">
        <w:rPr>
          <w:rFonts w:ascii="Times New Roman" w:hAnsi="Times New Roman" w:cs="Times New Roman"/>
          <w:sz w:val="28"/>
          <w:szCs w:val="28"/>
        </w:rPr>
        <w:t>х классов.</w:t>
      </w:r>
    </w:p>
    <w:p w:rsidR="00523CF5" w:rsidRDefault="00523CF5" w:rsidP="00F1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Результаты выполнения диагностической работы по математической грамотности </w:t>
      </w:r>
      <w:proofErr w:type="gramStart"/>
      <w:r w:rsidRPr="00E745F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45FE">
        <w:rPr>
          <w:rFonts w:ascii="Times New Roman" w:hAnsi="Times New Roman" w:cs="Times New Roman"/>
          <w:sz w:val="28"/>
          <w:szCs w:val="28"/>
        </w:rPr>
        <w:t xml:space="preserve"> 8 и 9 классов </w:t>
      </w:r>
    </w:p>
    <w:p w:rsidR="00523CF5" w:rsidRPr="00E745FE" w:rsidRDefault="00523CF5" w:rsidP="00F1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В диагностической работе по 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грамотности приняли участие </w:t>
      </w:r>
      <w:r w:rsidR="00072FFA">
        <w:rPr>
          <w:rFonts w:ascii="Times New Roman" w:hAnsi="Times New Roman" w:cs="Times New Roman"/>
          <w:sz w:val="28"/>
          <w:szCs w:val="28"/>
        </w:rPr>
        <w:t>84</w:t>
      </w:r>
      <w:r w:rsidR="00702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8 классов и </w:t>
      </w:r>
      <w:r w:rsidR="00072FFA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9 классов.</w:t>
      </w:r>
    </w:p>
    <w:p w:rsidR="00523CF5" w:rsidRPr="00E745FE" w:rsidRDefault="00523CF5" w:rsidP="00F1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Распределение результатов участников диагностической работы по уровням </w:t>
      </w:r>
    </w:p>
    <w:p w:rsidR="00523CF5" w:rsidRDefault="00523CF5" w:rsidP="00F1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показано в таблице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23CF5" w:rsidRDefault="00523CF5" w:rsidP="00523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523CF5" w:rsidRDefault="00523CF5" w:rsidP="00523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математической грамотности 8 </w:t>
      </w:r>
      <w:r w:rsidR="0078276A">
        <w:rPr>
          <w:rFonts w:ascii="Times New Roman" w:hAnsi="Times New Roman" w:cs="Times New Roman"/>
          <w:b/>
          <w:sz w:val="28"/>
          <w:szCs w:val="28"/>
        </w:rPr>
        <w:t>- 9</w:t>
      </w:r>
      <w:r w:rsidRPr="00FE4A8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1447E" w:rsidRPr="00FE4A87" w:rsidRDefault="00F1447E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40"/>
        <w:tblW w:w="10263" w:type="dxa"/>
        <w:tblLook w:val="04A0"/>
      </w:tblPr>
      <w:tblGrid>
        <w:gridCol w:w="1331"/>
        <w:gridCol w:w="2463"/>
        <w:gridCol w:w="1559"/>
        <w:gridCol w:w="1559"/>
        <w:gridCol w:w="1560"/>
        <w:gridCol w:w="1791"/>
      </w:tblGrid>
      <w:tr w:rsidR="00FC71AA" w:rsidRPr="00753F39" w:rsidTr="00FC71AA">
        <w:tc>
          <w:tcPr>
            <w:tcW w:w="3794" w:type="dxa"/>
            <w:gridSpan w:val="2"/>
          </w:tcPr>
          <w:p w:rsidR="00FC71AA" w:rsidRPr="00753F39" w:rsidRDefault="00FC71AA" w:rsidP="00F14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gridSpan w:val="2"/>
          </w:tcPr>
          <w:p w:rsidR="00FC71AA" w:rsidRPr="00753F39" w:rsidRDefault="00FC71AA" w:rsidP="00F14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8«А»</w:t>
            </w:r>
          </w:p>
        </w:tc>
        <w:tc>
          <w:tcPr>
            <w:tcW w:w="3351" w:type="dxa"/>
            <w:gridSpan w:val="2"/>
          </w:tcPr>
          <w:p w:rsidR="00FC71AA" w:rsidRPr="00753F39" w:rsidRDefault="00FC71AA" w:rsidP="00F14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</w:tr>
      <w:tr w:rsidR="00FC71AA" w:rsidTr="00FC71AA">
        <w:tc>
          <w:tcPr>
            <w:tcW w:w="1331" w:type="dxa"/>
          </w:tcPr>
          <w:p w:rsidR="00FC71AA" w:rsidRDefault="00FC71AA" w:rsidP="00F1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C71AA" w:rsidRPr="00753F39" w:rsidRDefault="00FC71AA" w:rsidP="00F14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gridSpan w:val="2"/>
          </w:tcPr>
          <w:p w:rsidR="00FC71AA" w:rsidRDefault="00FC71AA" w:rsidP="006E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C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351" w:type="dxa"/>
            <w:gridSpan w:val="2"/>
          </w:tcPr>
          <w:p w:rsidR="00FC71AA" w:rsidRDefault="00FC71AA" w:rsidP="006E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C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FC71AA" w:rsidTr="00FC71AA">
        <w:tc>
          <w:tcPr>
            <w:tcW w:w="1331" w:type="dxa"/>
            <w:vMerge w:val="restart"/>
          </w:tcPr>
          <w:p w:rsidR="00FC71AA" w:rsidRDefault="00FC71AA" w:rsidP="00F1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463" w:type="dxa"/>
          </w:tcPr>
          <w:p w:rsidR="00FC71AA" w:rsidRPr="00753F39" w:rsidRDefault="00FC71AA" w:rsidP="00F14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1559" w:type="dxa"/>
          </w:tcPr>
          <w:p w:rsidR="00FC71AA" w:rsidRDefault="00190883" w:rsidP="00F1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FC71AA" w:rsidRDefault="00590211" w:rsidP="0021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FC71AA" w:rsidRDefault="00BE1099" w:rsidP="00F1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791" w:type="dxa"/>
          </w:tcPr>
          <w:p w:rsidR="00FC71AA" w:rsidRDefault="00590211" w:rsidP="0021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C71AA" w:rsidTr="00FC71AA">
        <w:tc>
          <w:tcPr>
            <w:tcW w:w="1331" w:type="dxa"/>
            <w:vMerge/>
          </w:tcPr>
          <w:p w:rsidR="00FC71AA" w:rsidRDefault="00FC71AA" w:rsidP="00F1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C71AA" w:rsidRPr="00753F39" w:rsidRDefault="00FC71AA" w:rsidP="00F14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559" w:type="dxa"/>
          </w:tcPr>
          <w:p w:rsidR="00FC71AA" w:rsidRDefault="00BE1099" w:rsidP="00F1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59" w:type="dxa"/>
          </w:tcPr>
          <w:p w:rsidR="00FC71AA" w:rsidRDefault="00590211" w:rsidP="0021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FC71AA" w:rsidRDefault="00BE1099" w:rsidP="00F1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791" w:type="dxa"/>
          </w:tcPr>
          <w:p w:rsidR="00FC71AA" w:rsidRDefault="00590211" w:rsidP="0021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C71AA" w:rsidTr="00FC71AA">
        <w:tc>
          <w:tcPr>
            <w:tcW w:w="1331" w:type="dxa"/>
            <w:vMerge/>
          </w:tcPr>
          <w:p w:rsidR="00FC71AA" w:rsidRDefault="00FC71AA" w:rsidP="00F1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C71AA" w:rsidRPr="00753F39" w:rsidRDefault="00FC71AA" w:rsidP="00F14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559" w:type="dxa"/>
          </w:tcPr>
          <w:p w:rsidR="00FC71AA" w:rsidRDefault="00BE1099" w:rsidP="00F1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FC71AA" w:rsidRDefault="00590211" w:rsidP="0021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FC71AA" w:rsidRDefault="00BE1099" w:rsidP="00F1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791" w:type="dxa"/>
          </w:tcPr>
          <w:p w:rsidR="00FC71AA" w:rsidRDefault="00590211" w:rsidP="0021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C71AA" w:rsidTr="00FC71AA">
        <w:tc>
          <w:tcPr>
            <w:tcW w:w="1331" w:type="dxa"/>
            <w:vMerge/>
          </w:tcPr>
          <w:p w:rsidR="00FC71AA" w:rsidRDefault="00FC71AA" w:rsidP="00F1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C71AA" w:rsidRPr="00753F39" w:rsidRDefault="00FC71AA" w:rsidP="00F14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559" w:type="dxa"/>
          </w:tcPr>
          <w:p w:rsidR="00FC71AA" w:rsidRDefault="00BE1099" w:rsidP="00F1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FC71AA" w:rsidRDefault="00590211" w:rsidP="0021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FC71AA" w:rsidRDefault="00BE1099" w:rsidP="00F1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791" w:type="dxa"/>
          </w:tcPr>
          <w:p w:rsidR="00FC71AA" w:rsidRDefault="00590211" w:rsidP="0021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C71AA" w:rsidTr="00FC71AA">
        <w:tc>
          <w:tcPr>
            <w:tcW w:w="1331" w:type="dxa"/>
            <w:vMerge/>
          </w:tcPr>
          <w:p w:rsidR="00FC71AA" w:rsidRDefault="00FC71AA" w:rsidP="00F1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C71AA" w:rsidRPr="00753F39" w:rsidRDefault="00FC71AA" w:rsidP="00F14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559" w:type="dxa"/>
          </w:tcPr>
          <w:p w:rsidR="00FC71AA" w:rsidRDefault="00BE1099" w:rsidP="00F1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59" w:type="dxa"/>
          </w:tcPr>
          <w:p w:rsidR="00FC71AA" w:rsidRDefault="00590211" w:rsidP="0021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FC71AA" w:rsidRDefault="00BE1099" w:rsidP="00F1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791" w:type="dxa"/>
          </w:tcPr>
          <w:p w:rsidR="00FC71AA" w:rsidRDefault="00210F5B" w:rsidP="0021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C71AA" w:rsidTr="00FC71AA">
        <w:tc>
          <w:tcPr>
            <w:tcW w:w="3794" w:type="dxa"/>
            <w:gridSpan w:val="2"/>
          </w:tcPr>
          <w:p w:rsidR="00FC71AA" w:rsidRPr="00753368" w:rsidRDefault="00FC71AA" w:rsidP="00FC7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gridSpan w:val="2"/>
          </w:tcPr>
          <w:p w:rsidR="00FC71AA" w:rsidRPr="00753F39" w:rsidRDefault="00FC71AA" w:rsidP="00FC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«В»</w:t>
            </w:r>
          </w:p>
        </w:tc>
        <w:tc>
          <w:tcPr>
            <w:tcW w:w="3351" w:type="dxa"/>
            <w:gridSpan w:val="2"/>
          </w:tcPr>
          <w:p w:rsidR="00FC71AA" w:rsidRPr="00753F39" w:rsidRDefault="00FC71AA" w:rsidP="00FC7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«Г»</w:t>
            </w:r>
          </w:p>
        </w:tc>
      </w:tr>
      <w:tr w:rsidR="00FC71AA" w:rsidTr="00FC71AA">
        <w:tc>
          <w:tcPr>
            <w:tcW w:w="1331" w:type="dxa"/>
            <w:vMerge w:val="restart"/>
          </w:tcPr>
          <w:p w:rsidR="00FC71AA" w:rsidRPr="00753368" w:rsidRDefault="00FC71AA" w:rsidP="00FC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463" w:type="dxa"/>
          </w:tcPr>
          <w:p w:rsidR="00FC71AA" w:rsidRPr="00753F39" w:rsidRDefault="00FC71AA" w:rsidP="00FC7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gridSpan w:val="2"/>
          </w:tcPr>
          <w:p w:rsidR="00FC71AA" w:rsidRPr="00753368" w:rsidRDefault="00FC71AA" w:rsidP="006E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C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351" w:type="dxa"/>
            <w:gridSpan w:val="2"/>
          </w:tcPr>
          <w:p w:rsidR="00FC71AA" w:rsidRDefault="00FC71AA" w:rsidP="006E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C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FC71AA" w:rsidTr="00FC71AA">
        <w:tc>
          <w:tcPr>
            <w:tcW w:w="1331" w:type="dxa"/>
            <w:vMerge/>
          </w:tcPr>
          <w:p w:rsidR="00FC71AA" w:rsidRPr="00753368" w:rsidRDefault="00FC71AA" w:rsidP="00FC7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C71AA" w:rsidRPr="00753F39" w:rsidRDefault="00FC71AA" w:rsidP="00FC7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1559" w:type="dxa"/>
          </w:tcPr>
          <w:p w:rsidR="00FC71AA" w:rsidRDefault="00BE1099" w:rsidP="00FC7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59" w:type="dxa"/>
          </w:tcPr>
          <w:p w:rsidR="00FC71AA" w:rsidRDefault="00590211" w:rsidP="0021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FC71AA" w:rsidRDefault="00BE1099" w:rsidP="00FC7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791" w:type="dxa"/>
          </w:tcPr>
          <w:p w:rsidR="00FC71AA" w:rsidRDefault="00590211" w:rsidP="0021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C71AA" w:rsidTr="00FC71AA">
        <w:tc>
          <w:tcPr>
            <w:tcW w:w="1331" w:type="dxa"/>
            <w:vMerge/>
          </w:tcPr>
          <w:p w:rsidR="00FC71AA" w:rsidRDefault="00FC71AA" w:rsidP="00FC7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C71AA" w:rsidRPr="00753F39" w:rsidRDefault="00FC71AA" w:rsidP="00FC7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559" w:type="dxa"/>
          </w:tcPr>
          <w:p w:rsidR="00FC71AA" w:rsidRDefault="00BE1099" w:rsidP="00FC7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59" w:type="dxa"/>
          </w:tcPr>
          <w:p w:rsidR="00FC71AA" w:rsidRDefault="00590211" w:rsidP="0021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FC71AA" w:rsidRDefault="00BE1099" w:rsidP="00FC7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791" w:type="dxa"/>
          </w:tcPr>
          <w:p w:rsidR="00FC71AA" w:rsidRDefault="00590211" w:rsidP="0021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C71AA" w:rsidTr="00FC71AA">
        <w:tc>
          <w:tcPr>
            <w:tcW w:w="1331" w:type="dxa"/>
            <w:vMerge/>
          </w:tcPr>
          <w:p w:rsidR="00FC71AA" w:rsidRDefault="00FC71AA" w:rsidP="00FC7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C71AA" w:rsidRPr="00753F39" w:rsidRDefault="00FC71AA" w:rsidP="00FC7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559" w:type="dxa"/>
          </w:tcPr>
          <w:p w:rsidR="00FC71AA" w:rsidRDefault="00BE1099" w:rsidP="00FC7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59" w:type="dxa"/>
          </w:tcPr>
          <w:p w:rsidR="00FC71AA" w:rsidRDefault="00590211" w:rsidP="00FC7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FC71AA" w:rsidRDefault="00BE1099" w:rsidP="00FC7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791" w:type="dxa"/>
          </w:tcPr>
          <w:p w:rsidR="00FC71AA" w:rsidRDefault="00590211" w:rsidP="00FC7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C71AA" w:rsidTr="00FC71AA">
        <w:tc>
          <w:tcPr>
            <w:tcW w:w="1331" w:type="dxa"/>
            <w:vMerge/>
          </w:tcPr>
          <w:p w:rsidR="00FC71AA" w:rsidRDefault="00FC71AA" w:rsidP="00FC7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C71AA" w:rsidRPr="00753F39" w:rsidRDefault="00FC71AA" w:rsidP="00FC7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559" w:type="dxa"/>
          </w:tcPr>
          <w:p w:rsidR="00FC71AA" w:rsidRDefault="00BE1099" w:rsidP="00FC7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FC71AA" w:rsidRDefault="00590211" w:rsidP="0021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FC71AA" w:rsidRDefault="00BE1099" w:rsidP="00FC7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91" w:type="dxa"/>
          </w:tcPr>
          <w:p w:rsidR="00FC71AA" w:rsidRDefault="00590211" w:rsidP="0021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C71AA" w:rsidTr="00FC71AA">
        <w:tc>
          <w:tcPr>
            <w:tcW w:w="1331" w:type="dxa"/>
            <w:vMerge/>
          </w:tcPr>
          <w:p w:rsidR="00FC71AA" w:rsidRDefault="00FC71AA" w:rsidP="00FC7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C71AA" w:rsidRPr="00753F39" w:rsidRDefault="00FC71AA" w:rsidP="00FC7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559" w:type="dxa"/>
          </w:tcPr>
          <w:p w:rsidR="00FC71AA" w:rsidRDefault="00590211" w:rsidP="00FC7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59" w:type="dxa"/>
          </w:tcPr>
          <w:p w:rsidR="00FC71AA" w:rsidRDefault="00590211" w:rsidP="0021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FC71AA" w:rsidRDefault="00BE1099" w:rsidP="00FC7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791" w:type="dxa"/>
          </w:tcPr>
          <w:p w:rsidR="00FC71AA" w:rsidRDefault="00590211" w:rsidP="0021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71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1447E" w:rsidRDefault="00F1447E"/>
    <w:p w:rsidR="00FC71AA" w:rsidRDefault="00FC71AA"/>
    <w:p w:rsidR="00FC71AA" w:rsidRDefault="00FC71AA"/>
    <w:tbl>
      <w:tblPr>
        <w:tblStyle w:val="a3"/>
        <w:tblpPr w:leftFromText="180" w:rightFromText="180" w:vertAnchor="text" w:horzAnchor="margin" w:tblpY="140"/>
        <w:tblW w:w="10563" w:type="dxa"/>
        <w:tblLook w:val="04A0"/>
      </w:tblPr>
      <w:tblGrid>
        <w:gridCol w:w="1331"/>
        <w:gridCol w:w="2253"/>
        <w:gridCol w:w="1202"/>
        <w:gridCol w:w="940"/>
        <w:gridCol w:w="1186"/>
        <w:gridCol w:w="1134"/>
        <w:gridCol w:w="1134"/>
        <w:gridCol w:w="1383"/>
      </w:tblGrid>
      <w:tr w:rsidR="00067FAD" w:rsidTr="00294C8F">
        <w:tc>
          <w:tcPr>
            <w:tcW w:w="3584" w:type="dxa"/>
            <w:gridSpan w:val="2"/>
          </w:tcPr>
          <w:p w:rsidR="00067FAD" w:rsidRPr="00753368" w:rsidRDefault="00067FAD" w:rsidP="00294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142" w:type="dxa"/>
            <w:gridSpan w:val="2"/>
          </w:tcPr>
          <w:p w:rsidR="00067FAD" w:rsidRPr="00753368" w:rsidRDefault="00067FAD" w:rsidP="00294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2320" w:type="dxa"/>
            <w:gridSpan w:val="2"/>
          </w:tcPr>
          <w:p w:rsidR="00067FAD" w:rsidRDefault="00067FAD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2517" w:type="dxa"/>
            <w:gridSpan w:val="2"/>
          </w:tcPr>
          <w:p w:rsidR="00067FAD" w:rsidRDefault="00067FAD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9 «В»</w:t>
            </w:r>
          </w:p>
        </w:tc>
      </w:tr>
      <w:tr w:rsidR="00067FAD" w:rsidTr="00294C8F">
        <w:tc>
          <w:tcPr>
            <w:tcW w:w="1331" w:type="dxa"/>
          </w:tcPr>
          <w:p w:rsidR="00067FAD" w:rsidRPr="00753368" w:rsidRDefault="00067FAD" w:rsidP="0029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067FAD" w:rsidRPr="00753368" w:rsidRDefault="00067FAD" w:rsidP="00294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42" w:type="dxa"/>
            <w:gridSpan w:val="2"/>
          </w:tcPr>
          <w:p w:rsidR="00067FAD" w:rsidRPr="00753368" w:rsidRDefault="009C2EED" w:rsidP="009C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67FAD"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320" w:type="dxa"/>
            <w:gridSpan w:val="2"/>
          </w:tcPr>
          <w:p w:rsidR="00067FAD" w:rsidRDefault="009C2EED" w:rsidP="009C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67FAD"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17" w:type="dxa"/>
            <w:gridSpan w:val="2"/>
          </w:tcPr>
          <w:p w:rsidR="00067FAD" w:rsidRDefault="009C2EED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67FAD"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B80385" w:rsidRPr="00753368" w:rsidTr="00294C8F">
        <w:tc>
          <w:tcPr>
            <w:tcW w:w="1331" w:type="dxa"/>
            <w:vMerge w:val="restart"/>
          </w:tcPr>
          <w:p w:rsidR="00B80385" w:rsidRPr="00753368" w:rsidRDefault="00B80385" w:rsidP="0029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  <w:tc>
          <w:tcPr>
            <w:tcW w:w="2253" w:type="dxa"/>
          </w:tcPr>
          <w:p w:rsidR="00B80385" w:rsidRPr="00753368" w:rsidRDefault="00B80385" w:rsidP="00294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1202" w:type="dxa"/>
          </w:tcPr>
          <w:p w:rsidR="00B80385" w:rsidRPr="00753368" w:rsidRDefault="00B80385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40" w:type="dxa"/>
          </w:tcPr>
          <w:p w:rsidR="00B80385" w:rsidRPr="00753368" w:rsidRDefault="00210F5B" w:rsidP="0021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  <w:r w:rsidR="00B80385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</w:tcPr>
          <w:p w:rsidR="00B80385" w:rsidRPr="00753368" w:rsidRDefault="00B80385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134" w:type="dxa"/>
          </w:tcPr>
          <w:p w:rsidR="00B80385" w:rsidRPr="00753368" w:rsidRDefault="001E2B47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0385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80385" w:rsidRPr="00753368" w:rsidRDefault="00B80385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383" w:type="dxa"/>
          </w:tcPr>
          <w:p w:rsidR="00B80385" w:rsidRPr="00753368" w:rsidRDefault="001E2B47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0385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0385" w:rsidTr="00294C8F">
        <w:tc>
          <w:tcPr>
            <w:tcW w:w="1331" w:type="dxa"/>
            <w:vMerge/>
          </w:tcPr>
          <w:p w:rsidR="00B80385" w:rsidRDefault="00B80385" w:rsidP="0029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80385" w:rsidRPr="00753F39" w:rsidRDefault="00B80385" w:rsidP="00294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202" w:type="dxa"/>
          </w:tcPr>
          <w:p w:rsidR="00B80385" w:rsidRDefault="00B80385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40" w:type="dxa"/>
          </w:tcPr>
          <w:p w:rsidR="00B80385" w:rsidRDefault="00210F5B" w:rsidP="0021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  <w:r w:rsidR="00B80385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</w:tcPr>
          <w:p w:rsidR="00B80385" w:rsidRDefault="00B80385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134" w:type="dxa"/>
          </w:tcPr>
          <w:p w:rsidR="00B80385" w:rsidRDefault="001E2B47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80385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80385" w:rsidRDefault="00B80385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83" w:type="dxa"/>
          </w:tcPr>
          <w:p w:rsidR="00B80385" w:rsidRDefault="001E2B47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0385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0385" w:rsidTr="00294C8F">
        <w:tc>
          <w:tcPr>
            <w:tcW w:w="1331" w:type="dxa"/>
            <w:vMerge/>
          </w:tcPr>
          <w:p w:rsidR="00B80385" w:rsidRDefault="00B80385" w:rsidP="0029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80385" w:rsidRPr="00753F39" w:rsidRDefault="00B80385" w:rsidP="00294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202" w:type="dxa"/>
          </w:tcPr>
          <w:p w:rsidR="00B80385" w:rsidRDefault="00B80385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40" w:type="dxa"/>
          </w:tcPr>
          <w:p w:rsidR="00B80385" w:rsidRDefault="00210F5B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  <w:r w:rsidR="00B80385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</w:tcPr>
          <w:p w:rsidR="00B80385" w:rsidRDefault="00B80385" w:rsidP="00B80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134" w:type="dxa"/>
          </w:tcPr>
          <w:p w:rsidR="00B80385" w:rsidRDefault="001E2B47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B80385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80385" w:rsidRDefault="00B80385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83" w:type="dxa"/>
          </w:tcPr>
          <w:p w:rsidR="00B80385" w:rsidRDefault="001E2B47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  <w:r w:rsidR="00B80385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0385" w:rsidTr="00294C8F">
        <w:tc>
          <w:tcPr>
            <w:tcW w:w="1331" w:type="dxa"/>
            <w:vMerge/>
          </w:tcPr>
          <w:p w:rsidR="00B80385" w:rsidRDefault="00B80385" w:rsidP="0029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80385" w:rsidRPr="00753F39" w:rsidRDefault="00B80385" w:rsidP="00294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202" w:type="dxa"/>
          </w:tcPr>
          <w:p w:rsidR="00B80385" w:rsidRDefault="00B80385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40" w:type="dxa"/>
          </w:tcPr>
          <w:p w:rsidR="00B80385" w:rsidRDefault="00210F5B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="00B80385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</w:tcPr>
          <w:p w:rsidR="00B80385" w:rsidRDefault="00B80385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134" w:type="dxa"/>
          </w:tcPr>
          <w:p w:rsidR="00B80385" w:rsidRDefault="001E2B47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80385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80385" w:rsidRDefault="00B80385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383" w:type="dxa"/>
          </w:tcPr>
          <w:p w:rsidR="00B80385" w:rsidRDefault="001E2B47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  <w:r w:rsidR="00B80385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0385" w:rsidTr="00294C8F">
        <w:tc>
          <w:tcPr>
            <w:tcW w:w="1331" w:type="dxa"/>
            <w:vMerge/>
          </w:tcPr>
          <w:p w:rsidR="00B80385" w:rsidRDefault="00B80385" w:rsidP="0029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80385" w:rsidRPr="00753F39" w:rsidRDefault="00B80385" w:rsidP="00294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202" w:type="dxa"/>
          </w:tcPr>
          <w:p w:rsidR="00B80385" w:rsidRDefault="00B80385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40" w:type="dxa"/>
          </w:tcPr>
          <w:p w:rsidR="00B80385" w:rsidRDefault="001E2B47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0385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</w:tcPr>
          <w:p w:rsidR="00B80385" w:rsidRDefault="00B80385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134" w:type="dxa"/>
          </w:tcPr>
          <w:p w:rsidR="00B80385" w:rsidRDefault="001E2B47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0385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80385" w:rsidRDefault="00B80385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83" w:type="dxa"/>
          </w:tcPr>
          <w:p w:rsidR="00B80385" w:rsidRDefault="001E2B47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0385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67FAD" w:rsidRDefault="00067FAD"/>
    <w:p w:rsidR="00523CF5" w:rsidRPr="000F46CE" w:rsidRDefault="00523CF5" w:rsidP="006D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sz w:val="28"/>
          <w:szCs w:val="28"/>
        </w:rPr>
        <w:t>По результатам выпол</w:t>
      </w:r>
      <w:r>
        <w:rPr>
          <w:rFonts w:ascii="Times New Roman" w:hAnsi="Times New Roman" w:cs="Times New Roman"/>
          <w:sz w:val="28"/>
          <w:szCs w:val="28"/>
        </w:rPr>
        <w:t xml:space="preserve">нения средний балл составил: </w:t>
      </w:r>
      <w:r w:rsidR="00D61C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баллов в 8-х классах и </w:t>
      </w:r>
      <w:r w:rsidR="00D61CB4">
        <w:rPr>
          <w:rFonts w:ascii="Times New Roman" w:hAnsi="Times New Roman" w:cs="Times New Roman"/>
          <w:sz w:val="28"/>
          <w:szCs w:val="28"/>
        </w:rPr>
        <w:t>6</w:t>
      </w:r>
      <w:r w:rsidRPr="000F46CE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 в 9 классах.</w:t>
      </w:r>
      <w:r w:rsidR="00912F2A">
        <w:rPr>
          <w:rFonts w:ascii="Times New Roman" w:hAnsi="Times New Roman" w:cs="Times New Roman"/>
          <w:sz w:val="28"/>
          <w:szCs w:val="28"/>
        </w:rPr>
        <w:t xml:space="preserve"> Средний процент выполнения работы в 8 –</w:t>
      </w:r>
      <w:proofErr w:type="spellStart"/>
      <w:r w:rsidR="00912F2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12F2A">
        <w:rPr>
          <w:rFonts w:ascii="Times New Roman" w:hAnsi="Times New Roman" w:cs="Times New Roman"/>
          <w:sz w:val="28"/>
          <w:szCs w:val="28"/>
        </w:rPr>
        <w:t xml:space="preserve"> классах составил 34,01, в 9-х классах – 44,75.</w:t>
      </w:r>
    </w:p>
    <w:p w:rsidR="00523CF5" w:rsidRPr="00E745FE" w:rsidRDefault="00523CF5" w:rsidP="006D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Из таблицы видно, что высокий и повышенн</w:t>
      </w:r>
      <w:r>
        <w:rPr>
          <w:rFonts w:ascii="Times New Roman" w:hAnsi="Times New Roman" w:cs="Times New Roman"/>
          <w:sz w:val="28"/>
          <w:szCs w:val="28"/>
        </w:rPr>
        <w:t xml:space="preserve">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МГ показали </w:t>
      </w:r>
      <w:r w:rsidR="00072F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2FFA">
        <w:rPr>
          <w:rFonts w:ascii="Times New Roman" w:hAnsi="Times New Roman" w:cs="Times New Roman"/>
          <w:sz w:val="28"/>
          <w:szCs w:val="28"/>
        </w:rPr>
        <w:t>3</w:t>
      </w:r>
      <w:r w:rsidRPr="00E745FE">
        <w:rPr>
          <w:rFonts w:ascii="Times New Roman" w:hAnsi="Times New Roman" w:cs="Times New Roman"/>
          <w:sz w:val="28"/>
          <w:szCs w:val="28"/>
        </w:rPr>
        <w:t>% обучающихся 8 класса, участников ДТ.</w:t>
      </w:r>
      <w:r w:rsidR="00072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Средний уровень </w:t>
      </w:r>
      <w:r w:rsidR="00072FFA">
        <w:rPr>
          <w:rFonts w:ascii="Times New Roman" w:hAnsi="Times New Roman" w:cs="Times New Roman"/>
          <w:sz w:val="28"/>
          <w:szCs w:val="28"/>
        </w:rPr>
        <w:t>36,9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E745FE">
        <w:rPr>
          <w:rFonts w:ascii="Times New Roman" w:hAnsi="Times New Roman" w:cs="Times New Roman"/>
          <w:sz w:val="28"/>
          <w:szCs w:val="28"/>
        </w:rPr>
        <w:t xml:space="preserve"> Низкий и недостаточный уров</w:t>
      </w:r>
      <w:r>
        <w:rPr>
          <w:rFonts w:ascii="Times New Roman" w:hAnsi="Times New Roman" w:cs="Times New Roman"/>
          <w:sz w:val="28"/>
          <w:szCs w:val="28"/>
        </w:rPr>
        <w:t xml:space="preserve">ни у </w:t>
      </w:r>
      <w:r w:rsidR="00072FFA">
        <w:rPr>
          <w:rFonts w:ascii="Times New Roman" w:hAnsi="Times New Roman" w:cs="Times New Roman"/>
          <w:sz w:val="28"/>
          <w:szCs w:val="28"/>
        </w:rPr>
        <w:t>54,8</w:t>
      </w:r>
      <w:r w:rsidRPr="00E745FE">
        <w:rPr>
          <w:rFonts w:ascii="Times New Roman" w:hAnsi="Times New Roman" w:cs="Times New Roman"/>
          <w:sz w:val="28"/>
          <w:szCs w:val="28"/>
        </w:rPr>
        <w:t>% восьмиклассников.</w:t>
      </w:r>
    </w:p>
    <w:p w:rsidR="00523CF5" w:rsidRPr="00E745FE" w:rsidRDefault="00523CF5" w:rsidP="006D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Высокий и повышенный уровни </w:t>
      </w: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МГ среди </w:t>
      </w:r>
      <w:r>
        <w:rPr>
          <w:rFonts w:ascii="Times New Roman" w:hAnsi="Times New Roman" w:cs="Times New Roman"/>
          <w:sz w:val="28"/>
          <w:szCs w:val="28"/>
        </w:rPr>
        <w:t xml:space="preserve">девятиклассников, </w:t>
      </w:r>
      <w:r w:rsidRPr="00E745FE">
        <w:rPr>
          <w:rFonts w:ascii="Times New Roman" w:hAnsi="Times New Roman" w:cs="Times New Roman"/>
          <w:sz w:val="28"/>
          <w:szCs w:val="28"/>
        </w:rPr>
        <w:t xml:space="preserve">участников </w:t>
      </w:r>
      <w:proofErr w:type="gramStart"/>
      <w:r w:rsidRPr="00E745FE"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</w:t>
      </w:r>
      <w:r w:rsidR="00F24E28">
        <w:rPr>
          <w:rFonts w:ascii="Times New Roman" w:hAnsi="Times New Roman" w:cs="Times New Roman"/>
          <w:sz w:val="28"/>
          <w:szCs w:val="28"/>
        </w:rPr>
        <w:t>ли 13,8%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4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Средний уровень у </w:t>
      </w:r>
      <w:r w:rsidR="00F24E28">
        <w:rPr>
          <w:rFonts w:ascii="Times New Roman" w:hAnsi="Times New Roman" w:cs="Times New Roman"/>
          <w:sz w:val="28"/>
          <w:szCs w:val="28"/>
        </w:rPr>
        <w:t>53,8</w:t>
      </w:r>
      <w:r>
        <w:rPr>
          <w:rFonts w:ascii="Times New Roman" w:hAnsi="Times New Roman" w:cs="Times New Roman"/>
          <w:sz w:val="28"/>
          <w:szCs w:val="28"/>
        </w:rPr>
        <w:t xml:space="preserve">% участников ДР, </w:t>
      </w:r>
      <w:r w:rsidRPr="00E745FE"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 xml:space="preserve">кий и недостаточный уровни – </w:t>
      </w:r>
      <w:r w:rsidR="00F24E28">
        <w:rPr>
          <w:rFonts w:ascii="Times New Roman" w:hAnsi="Times New Roman" w:cs="Times New Roman"/>
          <w:sz w:val="28"/>
          <w:szCs w:val="28"/>
        </w:rPr>
        <w:t>32,4</w:t>
      </w:r>
      <w:r w:rsidRPr="00E745F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23CF5" w:rsidRDefault="00523CF5" w:rsidP="006D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Обучающиеся, показавшие низкий и недостаточный ур</w:t>
      </w:r>
      <w:r>
        <w:rPr>
          <w:rFonts w:ascii="Times New Roman" w:hAnsi="Times New Roman" w:cs="Times New Roman"/>
          <w:sz w:val="28"/>
          <w:szCs w:val="28"/>
        </w:rPr>
        <w:t xml:space="preserve">овни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2194D">
        <w:rPr>
          <w:rFonts w:ascii="Times New Roman" w:hAnsi="Times New Roman" w:cs="Times New Roman"/>
          <w:sz w:val="28"/>
          <w:szCs w:val="28"/>
        </w:rPr>
        <w:t xml:space="preserve"> </w:t>
      </w:r>
      <w:r w:rsidRPr="00E745FE">
        <w:rPr>
          <w:rFonts w:ascii="Times New Roman" w:hAnsi="Times New Roman" w:cs="Times New Roman"/>
          <w:sz w:val="28"/>
          <w:szCs w:val="28"/>
        </w:rPr>
        <w:t>математической грамотности, как правило, имеют ог</w:t>
      </w:r>
      <w:r>
        <w:rPr>
          <w:rFonts w:ascii="Times New Roman" w:hAnsi="Times New Roman" w:cs="Times New Roman"/>
          <w:sz w:val="28"/>
          <w:szCs w:val="28"/>
        </w:rPr>
        <w:t xml:space="preserve">раниченные знания, которые они </w:t>
      </w:r>
      <w:r w:rsidRPr="00E745FE">
        <w:rPr>
          <w:rFonts w:ascii="Times New Roman" w:hAnsi="Times New Roman" w:cs="Times New Roman"/>
          <w:sz w:val="28"/>
          <w:szCs w:val="28"/>
        </w:rPr>
        <w:t>могут применять только в относительно знакомых ситуациях. Для них харак</w:t>
      </w:r>
      <w:r>
        <w:rPr>
          <w:rFonts w:ascii="Times New Roman" w:hAnsi="Times New Roman" w:cs="Times New Roman"/>
          <w:sz w:val="28"/>
          <w:szCs w:val="28"/>
        </w:rPr>
        <w:t xml:space="preserve">терно прямое </w:t>
      </w:r>
      <w:r w:rsidRPr="00E745FE">
        <w:rPr>
          <w:rFonts w:ascii="Times New Roman" w:hAnsi="Times New Roman" w:cs="Times New Roman"/>
          <w:sz w:val="28"/>
          <w:szCs w:val="28"/>
        </w:rPr>
        <w:t>применение только хорошо известных математических знаний в знакомой</w:t>
      </w:r>
      <w:r>
        <w:rPr>
          <w:rFonts w:ascii="Times New Roman" w:hAnsi="Times New Roman" w:cs="Times New Roman"/>
          <w:sz w:val="28"/>
          <w:szCs w:val="28"/>
        </w:rPr>
        <w:t xml:space="preserve"> ситуации и </w:t>
      </w:r>
      <w:r w:rsidRPr="00E745FE">
        <w:rPr>
          <w:rFonts w:ascii="Times New Roman" w:hAnsi="Times New Roman" w:cs="Times New Roman"/>
          <w:sz w:val="28"/>
          <w:szCs w:val="28"/>
        </w:rPr>
        <w:t xml:space="preserve">выполнение очевидных вычислений. </w:t>
      </w:r>
    </w:p>
    <w:p w:rsidR="00523CF5" w:rsidRDefault="00523CF5" w:rsidP="00523CF5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2.</w:t>
      </w:r>
    </w:p>
    <w:p w:rsidR="00523CF5" w:rsidRPr="00851BFD" w:rsidRDefault="00523CF5" w:rsidP="00851BF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523CF5">
        <w:rPr>
          <w:rFonts w:ascii="Times New Roman" w:hAnsi="Times New Roman" w:cs="Times New Roman"/>
          <w:b/>
          <w:sz w:val="28"/>
          <w:szCs w:val="28"/>
        </w:rPr>
        <w:t>Анализ заданий диагностической работы по математической грамотности в 9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0" w:type="auto"/>
        <w:jc w:val="center"/>
        <w:tblInd w:w="-1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5"/>
        <w:gridCol w:w="2368"/>
        <w:gridCol w:w="2612"/>
        <w:gridCol w:w="2831"/>
        <w:gridCol w:w="1641"/>
      </w:tblGrid>
      <w:tr w:rsidR="00523CF5" w:rsidRPr="004126DD" w:rsidTr="004126DD">
        <w:trPr>
          <w:tblHeader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4126DD" w:rsidRDefault="00523CF5" w:rsidP="00231A3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6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4126DD" w:rsidRDefault="00523CF5" w:rsidP="00231A3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Содержательная область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4126DD" w:rsidRDefault="00523CF5" w:rsidP="00231A3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126DD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Компетентностная</w:t>
            </w:r>
            <w:proofErr w:type="spellEnd"/>
            <w:r w:rsidRPr="00412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область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4126DD" w:rsidRDefault="00523CF5" w:rsidP="00231A3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6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Объект оценки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4126DD" w:rsidRDefault="00523CF5" w:rsidP="00231A3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26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Справились с работой</w:t>
            </w:r>
          </w:p>
        </w:tc>
      </w:tr>
      <w:tr w:rsidR="00523CF5" w:rsidRPr="004126DD" w:rsidTr="004126DD">
        <w:trPr>
          <w:tblHeader/>
          <w:jc w:val="center"/>
        </w:trPr>
        <w:tc>
          <w:tcPr>
            <w:tcW w:w="10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4126DD" w:rsidRDefault="001D7043" w:rsidP="001D704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12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Инфузия</w:t>
            </w:r>
            <w:proofErr w:type="spellEnd"/>
            <w:r w:rsidR="00523CF5" w:rsidRPr="00412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 w:rsidRPr="00412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523CF5" w:rsidRPr="00412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задания)</w:t>
            </w:r>
          </w:p>
        </w:tc>
      </w:tr>
      <w:tr w:rsidR="00523CF5" w:rsidRPr="004126DD" w:rsidTr="004126DD">
        <w:trPr>
          <w:tblHeader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4126DD" w:rsidRDefault="00523CF5" w:rsidP="00231A3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26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4126DD" w:rsidRDefault="000479EE" w:rsidP="00231A3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26DD">
              <w:rPr>
                <w:rFonts w:ascii="Times New Roman" w:eastAsia="Calibri" w:hAnsi="Times New Roman" w:cs="Times New Roman"/>
                <w:sz w:val="28"/>
                <w:szCs w:val="28"/>
              </w:rPr>
              <w:t>Изменения и зависимости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4126DD" w:rsidRDefault="000479EE" w:rsidP="00231A3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DD">
              <w:rPr>
                <w:rFonts w:ascii="Times New Roman" w:hAnsi="Times New Roman" w:cs="Times New Roman"/>
                <w:sz w:val="28"/>
                <w:szCs w:val="28"/>
              </w:rPr>
              <w:t>Интерпретировать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4126DD" w:rsidRDefault="000479EE" w:rsidP="004126DD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6DD">
              <w:rPr>
                <w:rFonts w:ascii="Times New Roman" w:eastAsia="Calibri" w:hAnsi="Times New Roman" w:cs="Times New Roman"/>
                <w:sz w:val="28"/>
                <w:szCs w:val="28"/>
              </w:rPr>
              <w:t>извлекать информации из текста</w:t>
            </w:r>
            <w:r w:rsidRPr="004126D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, переводить из одной единицы измерения в другую (из часов в минуты, из литров в миллилитры)</w:t>
            </w:r>
            <w:r w:rsidRPr="00412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вычислять </w:t>
            </w:r>
            <w:r w:rsidRPr="004126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отношение величин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4126DD" w:rsidRDefault="00DA7AB1" w:rsidP="00231A3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26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78,5</w:t>
            </w:r>
            <w:r w:rsidR="00851BFD" w:rsidRPr="004126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23CF5" w:rsidRPr="004126DD" w:rsidTr="004126DD">
        <w:trPr>
          <w:tblHeader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4126DD" w:rsidRDefault="00523CF5" w:rsidP="00231A3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26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4126DD" w:rsidRDefault="00DA7AB1" w:rsidP="00231A3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26DD">
              <w:rPr>
                <w:rFonts w:ascii="Times New Roman" w:hAnsi="Times New Roman" w:cs="Times New Roman"/>
                <w:sz w:val="28"/>
                <w:szCs w:val="28"/>
              </w:rPr>
              <w:t>изменение и зависимости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4126DD" w:rsidRDefault="00DA7AB1" w:rsidP="00231A3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DD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CF5" w:rsidRPr="004126DD" w:rsidRDefault="00DA7AB1" w:rsidP="004126DD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вычислять по </w:t>
            </w:r>
            <w:r w:rsidRPr="004126DD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формуле, переводить из одной единицы измерения в другую (из литров в миллилитры, из часов в минуты), </w:t>
            </w:r>
            <w:r w:rsidRPr="004126DD">
              <w:rPr>
                <w:rFonts w:ascii="Times New Roman" w:hAnsi="Times New Roman" w:cs="Times New Roman"/>
                <w:sz w:val="28"/>
                <w:szCs w:val="28"/>
              </w:rPr>
              <w:t>округлять числа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4126DD" w:rsidRDefault="00DA7AB1" w:rsidP="00231A3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26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64,4</w:t>
            </w:r>
            <w:r w:rsidR="00851BFD" w:rsidRPr="004126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23CF5" w:rsidRPr="004126DD" w:rsidTr="004126DD">
        <w:trPr>
          <w:tblHeader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4126DD" w:rsidRDefault="00523CF5" w:rsidP="00231A3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26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4126DD" w:rsidRDefault="00DA7AB1" w:rsidP="00231A3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26DD">
              <w:rPr>
                <w:rFonts w:ascii="Times New Roman" w:hAnsi="Times New Roman" w:cs="Times New Roman"/>
                <w:sz w:val="28"/>
                <w:szCs w:val="28"/>
              </w:rPr>
              <w:t>изменение и зависимости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4126DD" w:rsidRDefault="00DA7AB1" w:rsidP="00231A3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DD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формулировать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4126DD" w:rsidRDefault="00DA7AB1" w:rsidP="004126DD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преобразовывать </w:t>
            </w:r>
            <w:r w:rsidRPr="004126D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формулу, переводить из одной единицы измерения в другую (из часов в минуты, из литров в миллилитры)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4126DD" w:rsidRDefault="00DA7AB1" w:rsidP="00231A3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26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59,7</w:t>
            </w:r>
            <w:r w:rsidR="00851BFD" w:rsidRPr="004126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23CF5" w:rsidRPr="004126DD" w:rsidTr="004126DD">
        <w:trPr>
          <w:tblHeader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4126DD" w:rsidRDefault="00523CF5" w:rsidP="00231A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26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4126DD" w:rsidRDefault="00DA7AB1" w:rsidP="00231A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26DD">
              <w:rPr>
                <w:rFonts w:ascii="Times New Roman" w:hAnsi="Times New Roman" w:cs="Times New Roman"/>
                <w:sz w:val="28"/>
                <w:szCs w:val="28"/>
              </w:rPr>
              <w:t>изменение и зависимости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4126DD" w:rsidRDefault="00DA7AB1" w:rsidP="00231A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DD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интерпретировать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4126DD" w:rsidRDefault="00DA7AB1" w:rsidP="004126DD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вычислять по </w:t>
            </w:r>
            <w:r w:rsidRPr="004126D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формуле, распознавать прямую и обратную пропорциональности</w:t>
            </w:r>
            <w:r w:rsidRPr="004126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 сравнивать числа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FD" w:rsidRPr="004126DD" w:rsidRDefault="00DA7AB1" w:rsidP="00231A3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26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35,6</w:t>
            </w:r>
            <w:r w:rsidR="00851BFD" w:rsidRPr="004126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23CF5" w:rsidRPr="004126DD" w:rsidTr="004126DD">
        <w:trPr>
          <w:tblHeader/>
          <w:jc w:val="center"/>
        </w:trPr>
        <w:tc>
          <w:tcPr>
            <w:tcW w:w="10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4126DD" w:rsidRDefault="001D7043" w:rsidP="004126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26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Многоярусный торт</w:t>
            </w:r>
            <w:r w:rsidR="00523CF5" w:rsidRPr="004126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4126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523CF5" w:rsidRPr="004126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задания)</w:t>
            </w:r>
          </w:p>
        </w:tc>
      </w:tr>
      <w:tr w:rsidR="00523CF5" w:rsidRPr="004126DD" w:rsidTr="004126DD">
        <w:trPr>
          <w:tblHeader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4126DD" w:rsidRDefault="00523CF5" w:rsidP="00231A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26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4126DD" w:rsidRDefault="00545F22" w:rsidP="00231A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26D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4126DD" w:rsidRDefault="00523CF5" w:rsidP="00231A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DD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4126DD" w:rsidRDefault="00545F22" w:rsidP="004126D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6DD">
              <w:rPr>
                <w:rFonts w:ascii="Times New Roman" w:hAnsi="Times New Roman" w:cs="Times New Roman"/>
                <w:sz w:val="28"/>
                <w:szCs w:val="28"/>
              </w:rPr>
              <w:t>вычислять процент от числа в реальной ситуации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FD" w:rsidRPr="004126DD" w:rsidRDefault="00545F22" w:rsidP="00231A3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26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53,7</w:t>
            </w:r>
            <w:r w:rsidR="00937132" w:rsidRPr="004126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23CF5" w:rsidRPr="004126DD" w:rsidTr="004126DD">
        <w:trPr>
          <w:tblHeader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4126DD" w:rsidRDefault="00523CF5" w:rsidP="00231A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26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4126DD" w:rsidRDefault="00523CF5" w:rsidP="00231A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26DD">
              <w:rPr>
                <w:rFonts w:ascii="Times New Roman" w:hAnsi="Times New Roman" w:cs="Times New Roman"/>
                <w:sz w:val="28"/>
                <w:szCs w:val="28"/>
              </w:rPr>
              <w:t>Изменение и зависимости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4126DD" w:rsidRDefault="00523CF5" w:rsidP="00231A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DD">
              <w:rPr>
                <w:rFonts w:ascii="Times New Roman" w:hAnsi="Times New Roman" w:cs="Times New Roman"/>
                <w:sz w:val="28"/>
                <w:szCs w:val="28"/>
              </w:rPr>
              <w:t>Интерпретировать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4126DD" w:rsidRDefault="00545F22" w:rsidP="004126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D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32" w:rsidRPr="004126DD" w:rsidRDefault="00545F22" w:rsidP="00231A3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26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26,2</w:t>
            </w:r>
            <w:r w:rsidR="00937132" w:rsidRPr="004126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23CF5" w:rsidRPr="004126DD" w:rsidTr="004126DD">
        <w:trPr>
          <w:tblHeader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4126DD" w:rsidRDefault="00523CF5" w:rsidP="00231A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26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4126DD" w:rsidRDefault="00523CF5" w:rsidP="00231A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26DD">
              <w:rPr>
                <w:rFonts w:ascii="Times New Roman" w:hAnsi="Times New Roman" w:cs="Times New Roman"/>
                <w:sz w:val="28"/>
                <w:szCs w:val="28"/>
              </w:rPr>
              <w:t>Изменение и зависимости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4126DD" w:rsidRDefault="00545F22" w:rsidP="00231A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D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рассуждать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4126DD" w:rsidRDefault="00545F22" w:rsidP="004126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6D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формулу длины окружности для решения задач, проводить округление по смыслу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4126DD" w:rsidRDefault="00545F22" w:rsidP="00231A3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26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3,3</w:t>
            </w:r>
            <w:r w:rsidR="00937132" w:rsidRPr="004126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937132" w:rsidRPr="004126DD" w:rsidRDefault="00937132" w:rsidP="00231A3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CF5" w:rsidRPr="004126DD" w:rsidTr="004126DD">
        <w:trPr>
          <w:tblHeader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4126DD" w:rsidRDefault="00523CF5" w:rsidP="00231A3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26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4126DD" w:rsidRDefault="00545F22" w:rsidP="00231A3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126D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пространство и форма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4126DD" w:rsidRDefault="00545F22" w:rsidP="00231A3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D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рассуждать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CF5" w:rsidRPr="004126DD" w:rsidRDefault="00545F22" w:rsidP="004126D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6D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представления об измерениях прямоугольного параллелепипеда для решения задач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F5" w:rsidRPr="004126DD" w:rsidRDefault="00545F22" w:rsidP="00231A3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26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57,7</w:t>
            </w:r>
            <w:r w:rsidR="00937132" w:rsidRPr="004126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523CF5" w:rsidRDefault="00523CF5" w:rsidP="00E4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CF5" w:rsidRPr="00E745FE" w:rsidRDefault="00523CF5" w:rsidP="006D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математической грамотности позволяет сделать </w:t>
      </w:r>
    </w:p>
    <w:p w:rsidR="00523CF5" w:rsidRPr="00E745FE" w:rsidRDefault="00523CF5" w:rsidP="006D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следующие выводы: </w:t>
      </w:r>
    </w:p>
    <w:p w:rsidR="00523CF5" w:rsidRPr="00E745FE" w:rsidRDefault="00523CF5" w:rsidP="006D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− результат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демонстрируют, что почти </w:t>
      </w:r>
      <w:r w:rsidR="004126DD">
        <w:rPr>
          <w:rFonts w:ascii="Times New Roman" w:hAnsi="Times New Roman" w:cs="Times New Roman"/>
          <w:sz w:val="28"/>
          <w:szCs w:val="28"/>
        </w:rPr>
        <w:t>32,4</w:t>
      </w:r>
      <w:r>
        <w:rPr>
          <w:rFonts w:ascii="Times New Roman" w:hAnsi="Times New Roman" w:cs="Times New Roman"/>
          <w:sz w:val="28"/>
          <w:szCs w:val="28"/>
        </w:rPr>
        <w:t xml:space="preserve">% обучающихся 9 класса и </w:t>
      </w:r>
      <w:r w:rsidR="004126DD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,8</w:t>
      </w:r>
      <w:r w:rsidRPr="00E745FE">
        <w:rPr>
          <w:rFonts w:ascii="Times New Roman" w:hAnsi="Times New Roman" w:cs="Times New Roman"/>
          <w:sz w:val="28"/>
          <w:szCs w:val="28"/>
        </w:rPr>
        <w:t xml:space="preserve">% обучающихся 8 класса показали низкий и недостаточный уровни </w:t>
      </w: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126DD">
        <w:rPr>
          <w:rFonts w:ascii="Times New Roman" w:hAnsi="Times New Roman" w:cs="Times New Roman"/>
          <w:sz w:val="28"/>
          <w:szCs w:val="28"/>
        </w:rPr>
        <w:t xml:space="preserve"> </w:t>
      </w:r>
      <w:r w:rsidRPr="00E745FE">
        <w:rPr>
          <w:rFonts w:ascii="Times New Roman" w:hAnsi="Times New Roman" w:cs="Times New Roman"/>
          <w:sz w:val="28"/>
          <w:szCs w:val="28"/>
        </w:rPr>
        <w:t xml:space="preserve">математической грамотности; </w:t>
      </w:r>
    </w:p>
    <w:p w:rsidR="00523CF5" w:rsidRPr="00E745FE" w:rsidRDefault="00523CF5" w:rsidP="006D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− большинство обучающи</w:t>
      </w:r>
      <w:r w:rsidR="004126DD">
        <w:rPr>
          <w:rFonts w:ascii="Times New Roman" w:hAnsi="Times New Roman" w:cs="Times New Roman"/>
          <w:sz w:val="28"/>
          <w:szCs w:val="28"/>
        </w:rPr>
        <w:t>х</w:t>
      </w:r>
      <w:r w:rsidRPr="00E745FE">
        <w:rPr>
          <w:rFonts w:ascii="Times New Roman" w:hAnsi="Times New Roman" w:cs="Times New Roman"/>
          <w:sz w:val="28"/>
          <w:szCs w:val="28"/>
        </w:rPr>
        <w:t>ся 8 и</w:t>
      </w:r>
      <w:r w:rsidR="004126DD">
        <w:rPr>
          <w:rFonts w:ascii="Times New Roman" w:hAnsi="Times New Roman" w:cs="Times New Roman"/>
          <w:sz w:val="28"/>
          <w:szCs w:val="28"/>
        </w:rPr>
        <w:t xml:space="preserve"> около трети</w:t>
      </w:r>
      <w:r w:rsidRPr="00E745FE">
        <w:rPr>
          <w:rFonts w:ascii="Times New Roman" w:hAnsi="Times New Roman" w:cs="Times New Roman"/>
          <w:sz w:val="28"/>
          <w:szCs w:val="28"/>
        </w:rPr>
        <w:t xml:space="preserve"> 9 классов, участников ДТ, не владеют компетенци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E745FE">
        <w:rPr>
          <w:rFonts w:ascii="Times New Roman" w:hAnsi="Times New Roman" w:cs="Times New Roman"/>
          <w:sz w:val="28"/>
          <w:szCs w:val="28"/>
        </w:rPr>
        <w:t xml:space="preserve">математической грамотности; </w:t>
      </w:r>
    </w:p>
    <w:p w:rsidR="00523CF5" w:rsidRPr="00E4136D" w:rsidRDefault="00523CF5" w:rsidP="006D29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6D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523CF5" w:rsidRPr="00523CF5" w:rsidRDefault="00523CF5" w:rsidP="006D2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1. Анализ результатов диагностической работы п</w:t>
      </w:r>
      <w:r w:rsidR="00E4136D">
        <w:rPr>
          <w:rFonts w:ascii="Times New Roman" w:hAnsi="Times New Roman" w:cs="Times New Roman"/>
          <w:sz w:val="28"/>
          <w:szCs w:val="28"/>
        </w:rPr>
        <w:t xml:space="preserve">одтвердил качество контрольных </w:t>
      </w:r>
      <w:r w:rsidRPr="00523CF5">
        <w:rPr>
          <w:rFonts w:ascii="Times New Roman" w:hAnsi="Times New Roman" w:cs="Times New Roman"/>
          <w:sz w:val="28"/>
          <w:szCs w:val="28"/>
        </w:rPr>
        <w:t>материалов. Подготовленные КИМ позволяют объектив</w:t>
      </w:r>
      <w:r w:rsidR="00E4136D">
        <w:rPr>
          <w:rFonts w:ascii="Times New Roman" w:hAnsi="Times New Roman" w:cs="Times New Roman"/>
          <w:sz w:val="28"/>
          <w:szCs w:val="28"/>
        </w:rPr>
        <w:t xml:space="preserve">но оценить уровень </w:t>
      </w:r>
      <w:r w:rsidRPr="00523CF5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gramStart"/>
      <w:r w:rsidRPr="00523C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3CF5">
        <w:rPr>
          <w:rFonts w:ascii="Times New Roman" w:hAnsi="Times New Roman" w:cs="Times New Roman"/>
          <w:sz w:val="28"/>
          <w:szCs w:val="28"/>
        </w:rPr>
        <w:t xml:space="preserve"> проверяемых умений.</w:t>
      </w:r>
    </w:p>
    <w:p w:rsidR="00523CF5" w:rsidRPr="00523CF5" w:rsidRDefault="00523CF5" w:rsidP="006D2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2. Итоги выполнения диагност</w:t>
      </w:r>
      <w:r w:rsidR="00E4136D">
        <w:rPr>
          <w:rFonts w:ascii="Times New Roman" w:hAnsi="Times New Roman" w:cs="Times New Roman"/>
          <w:sz w:val="28"/>
          <w:szCs w:val="28"/>
        </w:rPr>
        <w:t xml:space="preserve">ической работы в 8-х классах: </w:t>
      </w:r>
      <w:r w:rsidR="004126DD">
        <w:rPr>
          <w:rFonts w:ascii="Times New Roman" w:hAnsi="Times New Roman" w:cs="Times New Roman"/>
          <w:sz w:val="28"/>
          <w:szCs w:val="28"/>
        </w:rPr>
        <w:t>36</w:t>
      </w:r>
      <w:r w:rsidRPr="00523CF5">
        <w:rPr>
          <w:rFonts w:ascii="Times New Roman" w:hAnsi="Times New Roman" w:cs="Times New Roman"/>
          <w:sz w:val="28"/>
          <w:szCs w:val="28"/>
        </w:rPr>
        <w:t>,</w:t>
      </w:r>
      <w:r w:rsidR="004126DD">
        <w:rPr>
          <w:rFonts w:ascii="Times New Roman" w:hAnsi="Times New Roman" w:cs="Times New Roman"/>
          <w:sz w:val="28"/>
          <w:szCs w:val="28"/>
        </w:rPr>
        <w:t xml:space="preserve">9 </w:t>
      </w:r>
      <w:r w:rsidRPr="00523CF5">
        <w:rPr>
          <w:rFonts w:ascii="Times New Roman" w:hAnsi="Times New Roman" w:cs="Times New Roman"/>
          <w:sz w:val="28"/>
          <w:szCs w:val="28"/>
        </w:rPr>
        <w:t xml:space="preserve">процентов учащихся продемонстрировали базовый (средний) уровень подготовки и </w:t>
      </w:r>
      <w:r w:rsidR="004126DD">
        <w:rPr>
          <w:rFonts w:ascii="Times New Roman" w:hAnsi="Times New Roman" w:cs="Times New Roman"/>
          <w:sz w:val="28"/>
          <w:szCs w:val="28"/>
        </w:rPr>
        <w:t>8</w:t>
      </w:r>
      <w:r w:rsidR="00E4136D">
        <w:rPr>
          <w:rFonts w:ascii="Times New Roman" w:hAnsi="Times New Roman" w:cs="Times New Roman"/>
          <w:sz w:val="28"/>
          <w:szCs w:val="28"/>
        </w:rPr>
        <w:t>,</w:t>
      </w:r>
      <w:r w:rsidR="004126DD">
        <w:rPr>
          <w:rFonts w:ascii="Times New Roman" w:hAnsi="Times New Roman" w:cs="Times New Roman"/>
          <w:sz w:val="28"/>
          <w:szCs w:val="28"/>
        </w:rPr>
        <w:t>3</w:t>
      </w:r>
      <w:r w:rsidR="00E4136D">
        <w:rPr>
          <w:rFonts w:ascii="Times New Roman" w:hAnsi="Times New Roman" w:cs="Times New Roman"/>
          <w:sz w:val="28"/>
          <w:szCs w:val="28"/>
        </w:rPr>
        <w:t xml:space="preserve"> процента – повышенный уровень</w:t>
      </w:r>
      <w:r w:rsidRPr="00523CF5">
        <w:rPr>
          <w:rFonts w:ascii="Times New Roman" w:hAnsi="Times New Roman" w:cs="Times New Roman"/>
          <w:sz w:val="28"/>
          <w:szCs w:val="28"/>
        </w:rPr>
        <w:t>.</w:t>
      </w:r>
      <w:r w:rsidR="004126DD">
        <w:rPr>
          <w:rFonts w:ascii="Times New Roman" w:hAnsi="Times New Roman" w:cs="Times New Roman"/>
          <w:sz w:val="28"/>
          <w:szCs w:val="28"/>
        </w:rPr>
        <w:t xml:space="preserve"> В 9-х классах: 53</w:t>
      </w:r>
      <w:r w:rsidR="004126DD" w:rsidRPr="00523CF5">
        <w:rPr>
          <w:rFonts w:ascii="Times New Roman" w:hAnsi="Times New Roman" w:cs="Times New Roman"/>
          <w:sz w:val="28"/>
          <w:szCs w:val="28"/>
        </w:rPr>
        <w:t>,</w:t>
      </w:r>
      <w:r w:rsidR="004126DD">
        <w:rPr>
          <w:rFonts w:ascii="Times New Roman" w:hAnsi="Times New Roman" w:cs="Times New Roman"/>
          <w:sz w:val="28"/>
          <w:szCs w:val="28"/>
        </w:rPr>
        <w:t xml:space="preserve">8 </w:t>
      </w:r>
      <w:r w:rsidR="004126DD" w:rsidRPr="00523CF5">
        <w:rPr>
          <w:rFonts w:ascii="Times New Roman" w:hAnsi="Times New Roman" w:cs="Times New Roman"/>
          <w:sz w:val="28"/>
          <w:szCs w:val="28"/>
        </w:rPr>
        <w:t xml:space="preserve">процентов учащихся продемонстрировали базовый (средний) уровень подготовки и </w:t>
      </w:r>
      <w:r w:rsidR="004126DD">
        <w:rPr>
          <w:rFonts w:ascii="Times New Roman" w:hAnsi="Times New Roman" w:cs="Times New Roman"/>
          <w:sz w:val="28"/>
          <w:szCs w:val="28"/>
        </w:rPr>
        <w:t>13,8 процента – повышенный уровень</w:t>
      </w:r>
    </w:p>
    <w:p w:rsidR="00523CF5" w:rsidRPr="00523CF5" w:rsidRDefault="00523CF5" w:rsidP="006D2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3. Результаты выполнения диагностической работы показывают, что наиболее успешно учащиеся справляются с заданиями, проверяющими умения по</w:t>
      </w:r>
      <w:r w:rsidR="004126DD">
        <w:rPr>
          <w:rFonts w:ascii="Times New Roman" w:hAnsi="Times New Roman" w:cs="Times New Roman"/>
          <w:sz w:val="28"/>
          <w:szCs w:val="28"/>
        </w:rPr>
        <w:t xml:space="preserve"> </w:t>
      </w:r>
      <w:r w:rsidRPr="00523CF5">
        <w:rPr>
          <w:rFonts w:ascii="Times New Roman" w:hAnsi="Times New Roman" w:cs="Times New Roman"/>
          <w:sz w:val="28"/>
          <w:szCs w:val="28"/>
        </w:rPr>
        <w:t>эффективному поиску информации</w:t>
      </w:r>
    </w:p>
    <w:p w:rsidR="00E4136D" w:rsidRDefault="00523CF5" w:rsidP="006D2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4. По итогам диагностики отмечаются дефициты в</w:t>
      </w:r>
      <w:r w:rsidR="00E4136D">
        <w:rPr>
          <w:rFonts w:ascii="Times New Roman" w:hAnsi="Times New Roman" w:cs="Times New Roman"/>
          <w:sz w:val="28"/>
          <w:szCs w:val="28"/>
        </w:rPr>
        <w:t xml:space="preserve"> выполнении заданий, требующих </w:t>
      </w:r>
      <w:r w:rsidRPr="00523CF5">
        <w:rPr>
          <w:rFonts w:ascii="Times New Roman" w:hAnsi="Times New Roman" w:cs="Times New Roman"/>
          <w:sz w:val="28"/>
          <w:szCs w:val="28"/>
        </w:rPr>
        <w:t>применять математические процедуры, обоснов</w:t>
      </w:r>
      <w:r w:rsidR="00E4136D">
        <w:rPr>
          <w:rFonts w:ascii="Times New Roman" w:hAnsi="Times New Roman" w:cs="Times New Roman"/>
          <w:sz w:val="28"/>
          <w:szCs w:val="28"/>
        </w:rPr>
        <w:t xml:space="preserve">ывать свое мнение, рассуждать. </w:t>
      </w:r>
    </w:p>
    <w:p w:rsidR="00523CF5" w:rsidRPr="00523CF5" w:rsidRDefault="00523CF5" w:rsidP="006D2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 xml:space="preserve">Также нужно отметить у ряда </w:t>
      </w:r>
      <w:proofErr w:type="gramStart"/>
      <w:r w:rsidRPr="00523C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CF5">
        <w:rPr>
          <w:rFonts w:ascii="Times New Roman" w:hAnsi="Times New Roman" w:cs="Times New Roman"/>
          <w:sz w:val="28"/>
          <w:szCs w:val="28"/>
        </w:rPr>
        <w:t xml:space="preserve"> во</w:t>
      </w:r>
      <w:r w:rsidR="00E4136D">
        <w:rPr>
          <w:rFonts w:ascii="Times New Roman" w:hAnsi="Times New Roman" w:cs="Times New Roman"/>
          <w:sz w:val="28"/>
          <w:szCs w:val="28"/>
        </w:rPr>
        <w:t xml:space="preserve">зникшие трудности в осмыслении </w:t>
      </w:r>
      <w:r w:rsidRPr="00523CF5">
        <w:rPr>
          <w:rFonts w:ascii="Times New Roman" w:hAnsi="Times New Roman" w:cs="Times New Roman"/>
          <w:sz w:val="28"/>
          <w:szCs w:val="28"/>
        </w:rPr>
        <w:t>прочитанного, в отсутствии умения выделять глав</w:t>
      </w:r>
      <w:r w:rsidR="00E4136D">
        <w:rPr>
          <w:rFonts w:ascii="Times New Roman" w:hAnsi="Times New Roman" w:cs="Times New Roman"/>
          <w:sz w:val="28"/>
          <w:szCs w:val="28"/>
        </w:rPr>
        <w:t xml:space="preserve">ный вопрос в задаче и в записи </w:t>
      </w:r>
      <w:r w:rsidRPr="00523CF5">
        <w:rPr>
          <w:rFonts w:ascii="Times New Roman" w:hAnsi="Times New Roman" w:cs="Times New Roman"/>
          <w:sz w:val="28"/>
          <w:szCs w:val="28"/>
        </w:rPr>
        <w:t>ответа на задание. Самые низкие результаты связаны</w:t>
      </w:r>
      <w:r w:rsidR="00E4136D">
        <w:rPr>
          <w:rFonts w:ascii="Times New Roman" w:hAnsi="Times New Roman" w:cs="Times New Roman"/>
          <w:sz w:val="28"/>
          <w:szCs w:val="28"/>
        </w:rPr>
        <w:t xml:space="preserve"> с отсутствием умения </w:t>
      </w:r>
      <w:r w:rsidR="005F7B67">
        <w:rPr>
          <w:rFonts w:ascii="Times New Roman" w:hAnsi="Times New Roman" w:cs="Times New Roman"/>
          <w:sz w:val="28"/>
          <w:szCs w:val="28"/>
        </w:rPr>
        <w:t>рассуждать и проводить округление по смыслу задачи.</w:t>
      </w:r>
    </w:p>
    <w:p w:rsidR="00523CF5" w:rsidRPr="00523CF5" w:rsidRDefault="00523CF5" w:rsidP="006D2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По результатам диагностики можно рекомендовать:</w:t>
      </w:r>
    </w:p>
    <w:p w:rsidR="00523CF5" w:rsidRDefault="00523CF5" w:rsidP="006D29F8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t xml:space="preserve">в рамках преподавания предметов «математика» увеличить долю заданий, направленных на развитие математической грамотности и компенсацию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дефицитов;</w:t>
      </w:r>
    </w:p>
    <w:p w:rsidR="005F7B67" w:rsidRDefault="00523CF5" w:rsidP="006D29F8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lastRenderedPageBreak/>
        <w:t xml:space="preserve"> в рамках внутришкольного мониторинга качества образования обратить внимание на технологии, которые помогают реализовать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подход в обучении и обеспечивают положительную динамику в формировании универсальных учебных действий, в частности математической грамотности.</w:t>
      </w:r>
    </w:p>
    <w:p w:rsidR="005F7B67" w:rsidRDefault="005F7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60FB" w:rsidRPr="00A45135" w:rsidRDefault="00B060FB" w:rsidP="00B06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справка</w:t>
      </w:r>
    </w:p>
    <w:p w:rsidR="00B060FB" w:rsidRPr="00A45135" w:rsidRDefault="00B060FB" w:rsidP="00B06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 xml:space="preserve">по итогам мониторинга </w:t>
      </w:r>
      <w:proofErr w:type="spellStart"/>
      <w:r w:rsidRPr="00A45135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</w:p>
    <w:p w:rsidR="00B060FB" w:rsidRPr="00A45135" w:rsidRDefault="00B060FB" w:rsidP="00B06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математической грамотности</w:t>
      </w:r>
    </w:p>
    <w:p w:rsidR="00B060FB" w:rsidRDefault="00B060FB" w:rsidP="00B06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обучающихся 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0A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9 –</w:t>
      </w:r>
      <w:proofErr w:type="spellStart"/>
      <w:r w:rsidRPr="00A45135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A45135">
        <w:rPr>
          <w:rFonts w:ascii="Times New Roman" w:hAnsi="Times New Roman" w:cs="Times New Roman"/>
          <w:b/>
          <w:sz w:val="28"/>
          <w:szCs w:val="28"/>
        </w:rPr>
        <w:t xml:space="preserve"> классов МБОУ </w:t>
      </w:r>
      <w:r>
        <w:rPr>
          <w:rFonts w:ascii="Times New Roman" w:hAnsi="Times New Roman" w:cs="Times New Roman"/>
          <w:b/>
          <w:sz w:val="28"/>
          <w:szCs w:val="28"/>
        </w:rPr>
        <w:t>«СОШ №2 ПГО»</w:t>
      </w:r>
    </w:p>
    <w:p w:rsidR="00B060FB" w:rsidRDefault="00B060FB" w:rsidP="00B06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0FB" w:rsidRPr="00804230" w:rsidRDefault="00B060FB" w:rsidP="00B06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230">
        <w:rPr>
          <w:rFonts w:ascii="Times New Roman" w:hAnsi="Times New Roman" w:cs="Times New Roman"/>
          <w:b/>
          <w:sz w:val="28"/>
          <w:szCs w:val="28"/>
        </w:rPr>
        <w:t>Цель диагностической работы</w:t>
      </w:r>
      <w:r w:rsidRPr="00804230">
        <w:rPr>
          <w:rFonts w:ascii="Times New Roman" w:hAnsi="Times New Roman" w:cs="Times New Roman"/>
          <w:sz w:val="28"/>
          <w:szCs w:val="28"/>
        </w:rPr>
        <w:t xml:space="preserve">: </w:t>
      </w:r>
      <w:r w:rsidR="00632FEC">
        <w:rPr>
          <w:rFonts w:ascii="Times New Roman" w:hAnsi="Times New Roman" w:cs="Times New Roman"/>
          <w:sz w:val="28"/>
          <w:szCs w:val="28"/>
        </w:rPr>
        <w:t>сравнить</w:t>
      </w:r>
      <w:r w:rsidRPr="00804230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80423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04230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как составляющей функциональной грамотности. 8-9 -</w:t>
      </w:r>
      <w:proofErr w:type="spellStart"/>
      <w:r w:rsidRPr="008042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04230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B060FB" w:rsidRPr="00804230" w:rsidRDefault="00B060FB" w:rsidP="00B0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b/>
          <w:sz w:val="28"/>
          <w:szCs w:val="28"/>
        </w:rPr>
        <w:t>Сроки</w:t>
      </w:r>
      <w:r w:rsidRPr="00804230">
        <w:rPr>
          <w:rFonts w:ascii="Times New Roman" w:hAnsi="Times New Roman" w:cs="Times New Roman"/>
          <w:sz w:val="28"/>
          <w:szCs w:val="28"/>
        </w:rPr>
        <w:t xml:space="preserve">: </w:t>
      </w:r>
      <w:r w:rsidR="00F040A6">
        <w:rPr>
          <w:rFonts w:ascii="Times New Roman" w:hAnsi="Times New Roman" w:cs="Times New Roman"/>
          <w:sz w:val="28"/>
          <w:szCs w:val="28"/>
        </w:rPr>
        <w:t>8 класс – апрель 20</w:t>
      </w:r>
      <w:r w:rsidRPr="008042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42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40A6">
        <w:rPr>
          <w:rFonts w:ascii="Times New Roman" w:hAnsi="Times New Roman" w:cs="Times New Roman"/>
          <w:sz w:val="28"/>
          <w:szCs w:val="28"/>
        </w:rPr>
        <w:t>, 9 класс – октябрь 2022 года</w:t>
      </w:r>
      <w:r w:rsidRPr="00804230">
        <w:rPr>
          <w:rFonts w:ascii="Times New Roman" w:hAnsi="Times New Roman" w:cs="Times New Roman"/>
          <w:sz w:val="28"/>
          <w:szCs w:val="28"/>
        </w:rPr>
        <w:t>.</w:t>
      </w:r>
    </w:p>
    <w:p w:rsidR="00B060FB" w:rsidRPr="00A45135" w:rsidRDefault="00B060FB" w:rsidP="00B0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 w:rsidRPr="00A451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диагност</w:t>
      </w:r>
      <w:r>
        <w:rPr>
          <w:rFonts w:ascii="Times New Roman" w:hAnsi="Times New Roman" w:cs="Times New Roman"/>
          <w:sz w:val="28"/>
          <w:szCs w:val="28"/>
        </w:rPr>
        <w:t xml:space="preserve">ическая работа (математическая </w:t>
      </w:r>
      <w:r w:rsidRPr="00A45135">
        <w:rPr>
          <w:rFonts w:ascii="Times New Roman" w:hAnsi="Times New Roman" w:cs="Times New Roman"/>
          <w:sz w:val="28"/>
          <w:szCs w:val="28"/>
        </w:rPr>
        <w:t>грамотность).</w:t>
      </w:r>
    </w:p>
    <w:p w:rsidR="00523CF5" w:rsidRDefault="004B1908" w:rsidP="005F7B67">
      <w:pPr>
        <w:pStyle w:val="a4"/>
        <w:ind w:left="1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апрель 20</w:t>
      </w:r>
      <w:r w:rsidRPr="008042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42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515B">
        <w:rPr>
          <w:rFonts w:ascii="Times New Roman" w:hAnsi="Times New Roman" w:cs="Times New Roman"/>
          <w:sz w:val="28"/>
          <w:szCs w:val="28"/>
        </w:rPr>
        <w:t>(6</w:t>
      </w:r>
      <w:r w:rsidR="00AA2FFE">
        <w:rPr>
          <w:rFonts w:ascii="Times New Roman" w:hAnsi="Times New Roman" w:cs="Times New Roman"/>
          <w:sz w:val="28"/>
          <w:szCs w:val="28"/>
        </w:rPr>
        <w:t>3</w:t>
      </w:r>
      <w:r w:rsidR="0054515B">
        <w:rPr>
          <w:rFonts w:ascii="Times New Roman" w:hAnsi="Times New Roman" w:cs="Times New Roman"/>
          <w:sz w:val="28"/>
          <w:szCs w:val="28"/>
        </w:rPr>
        <w:t xml:space="preserve"> учащихся)</w:t>
      </w:r>
    </w:p>
    <w:p w:rsidR="004B1908" w:rsidRDefault="004B1908" w:rsidP="004B1908">
      <w:pPr>
        <w:pStyle w:val="a4"/>
        <w:spacing w:after="0"/>
        <w:ind w:left="14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pPr w:leftFromText="180" w:rightFromText="180" w:vertAnchor="text" w:horzAnchor="margin" w:tblpY="140"/>
        <w:tblW w:w="10563" w:type="dxa"/>
        <w:tblLook w:val="04A0"/>
      </w:tblPr>
      <w:tblGrid>
        <w:gridCol w:w="1331"/>
        <w:gridCol w:w="2253"/>
        <w:gridCol w:w="1202"/>
        <w:gridCol w:w="940"/>
        <w:gridCol w:w="1186"/>
        <w:gridCol w:w="1134"/>
        <w:gridCol w:w="1134"/>
        <w:gridCol w:w="1383"/>
      </w:tblGrid>
      <w:tr w:rsidR="004B1908" w:rsidTr="00294C8F">
        <w:tc>
          <w:tcPr>
            <w:tcW w:w="3584" w:type="dxa"/>
            <w:gridSpan w:val="2"/>
          </w:tcPr>
          <w:p w:rsidR="004B1908" w:rsidRPr="00753368" w:rsidRDefault="004B1908" w:rsidP="00294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42" w:type="dxa"/>
            <w:gridSpan w:val="2"/>
          </w:tcPr>
          <w:p w:rsidR="004B1908" w:rsidRPr="00753368" w:rsidRDefault="004B1908" w:rsidP="00294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</w:t>
            </w:r>
          </w:p>
        </w:tc>
        <w:tc>
          <w:tcPr>
            <w:tcW w:w="2320" w:type="dxa"/>
            <w:gridSpan w:val="2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</w:t>
            </w:r>
          </w:p>
        </w:tc>
        <w:tc>
          <w:tcPr>
            <w:tcW w:w="2517" w:type="dxa"/>
            <w:gridSpan w:val="2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«В»</w:t>
            </w:r>
          </w:p>
        </w:tc>
      </w:tr>
      <w:tr w:rsidR="004B1908" w:rsidTr="00294C8F">
        <w:tc>
          <w:tcPr>
            <w:tcW w:w="1331" w:type="dxa"/>
          </w:tcPr>
          <w:p w:rsidR="004B1908" w:rsidRPr="00753368" w:rsidRDefault="004B1908" w:rsidP="0029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B1908" w:rsidRPr="00753368" w:rsidRDefault="004B1908" w:rsidP="00294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42" w:type="dxa"/>
            <w:gridSpan w:val="2"/>
          </w:tcPr>
          <w:p w:rsidR="004B1908" w:rsidRPr="00753368" w:rsidRDefault="003317BC" w:rsidP="0033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320" w:type="dxa"/>
            <w:gridSpan w:val="2"/>
          </w:tcPr>
          <w:p w:rsidR="004B1908" w:rsidRDefault="003317BC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17" w:type="dxa"/>
            <w:gridSpan w:val="2"/>
          </w:tcPr>
          <w:p w:rsidR="004B1908" w:rsidRDefault="003317BC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4B1908" w:rsidRPr="00753368" w:rsidTr="00294C8F">
        <w:tc>
          <w:tcPr>
            <w:tcW w:w="1331" w:type="dxa"/>
            <w:vMerge w:val="restart"/>
          </w:tcPr>
          <w:p w:rsidR="004B1908" w:rsidRPr="00753368" w:rsidRDefault="004B1908" w:rsidP="0029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  <w:tc>
          <w:tcPr>
            <w:tcW w:w="2253" w:type="dxa"/>
          </w:tcPr>
          <w:p w:rsidR="004B1908" w:rsidRPr="00753368" w:rsidRDefault="004B1908" w:rsidP="00294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1202" w:type="dxa"/>
          </w:tcPr>
          <w:p w:rsidR="004B1908" w:rsidRPr="00753368" w:rsidRDefault="0054515B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40" w:type="dxa"/>
          </w:tcPr>
          <w:p w:rsidR="004B1908" w:rsidRPr="00753368" w:rsidRDefault="00556E75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</w:tcPr>
          <w:p w:rsidR="004B1908" w:rsidRPr="00753368" w:rsidRDefault="0054515B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134" w:type="dxa"/>
          </w:tcPr>
          <w:p w:rsidR="004B1908" w:rsidRPr="00753368" w:rsidRDefault="00556E75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4B1908" w:rsidRPr="00753368" w:rsidRDefault="0054515B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383" w:type="dxa"/>
          </w:tcPr>
          <w:p w:rsidR="004B1908" w:rsidRPr="00753368" w:rsidRDefault="00556E75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1908" w:rsidTr="00294C8F">
        <w:tc>
          <w:tcPr>
            <w:tcW w:w="1331" w:type="dxa"/>
            <w:vMerge/>
          </w:tcPr>
          <w:p w:rsidR="004B1908" w:rsidRDefault="004B1908" w:rsidP="0029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B1908" w:rsidRPr="00753F39" w:rsidRDefault="004B1908" w:rsidP="00294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202" w:type="dxa"/>
          </w:tcPr>
          <w:p w:rsidR="004B1908" w:rsidRDefault="0054515B" w:rsidP="004B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40" w:type="dxa"/>
          </w:tcPr>
          <w:p w:rsidR="004B1908" w:rsidRDefault="00556E75" w:rsidP="0055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</w:tcPr>
          <w:p w:rsidR="004B1908" w:rsidRDefault="0054515B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134" w:type="dxa"/>
          </w:tcPr>
          <w:p w:rsidR="004B1908" w:rsidRDefault="00556E75" w:rsidP="004B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4B1908" w:rsidRDefault="0054515B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83" w:type="dxa"/>
          </w:tcPr>
          <w:p w:rsidR="004B1908" w:rsidRDefault="00556E75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1908" w:rsidTr="00294C8F">
        <w:tc>
          <w:tcPr>
            <w:tcW w:w="1331" w:type="dxa"/>
            <w:vMerge/>
          </w:tcPr>
          <w:p w:rsidR="004B1908" w:rsidRDefault="004B1908" w:rsidP="0029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B1908" w:rsidRPr="00753F39" w:rsidRDefault="004B1908" w:rsidP="00294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202" w:type="dxa"/>
          </w:tcPr>
          <w:p w:rsidR="004B1908" w:rsidRDefault="0054515B" w:rsidP="004B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40" w:type="dxa"/>
          </w:tcPr>
          <w:p w:rsidR="004B1908" w:rsidRDefault="00556E75" w:rsidP="004B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</w:tcPr>
          <w:p w:rsidR="004B1908" w:rsidRDefault="0054515B" w:rsidP="004B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134" w:type="dxa"/>
          </w:tcPr>
          <w:p w:rsidR="004B1908" w:rsidRDefault="00556E75" w:rsidP="004B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4B1908" w:rsidRDefault="0054515B" w:rsidP="004B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83" w:type="dxa"/>
          </w:tcPr>
          <w:p w:rsidR="004B1908" w:rsidRDefault="00556E75" w:rsidP="004B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1908" w:rsidTr="00294C8F">
        <w:tc>
          <w:tcPr>
            <w:tcW w:w="1331" w:type="dxa"/>
            <w:vMerge/>
          </w:tcPr>
          <w:p w:rsidR="004B1908" w:rsidRDefault="004B1908" w:rsidP="0029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B1908" w:rsidRPr="00753F39" w:rsidRDefault="004B1908" w:rsidP="00294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202" w:type="dxa"/>
          </w:tcPr>
          <w:p w:rsidR="004B1908" w:rsidRDefault="0054515B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40" w:type="dxa"/>
          </w:tcPr>
          <w:p w:rsidR="004B1908" w:rsidRDefault="00556E75" w:rsidP="004B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</w:tcPr>
          <w:p w:rsidR="004B1908" w:rsidRDefault="0054515B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134" w:type="dxa"/>
          </w:tcPr>
          <w:p w:rsidR="004B1908" w:rsidRDefault="00556E75" w:rsidP="0055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4B1908" w:rsidRDefault="0054515B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383" w:type="dxa"/>
          </w:tcPr>
          <w:p w:rsidR="004B1908" w:rsidRDefault="00556E75" w:rsidP="004B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1908" w:rsidTr="00294C8F">
        <w:tc>
          <w:tcPr>
            <w:tcW w:w="1331" w:type="dxa"/>
            <w:vMerge/>
          </w:tcPr>
          <w:p w:rsidR="004B1908" w:rsidRDefault="004B1908" w:rsidP="0029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B1908" w:rsidRPr="00753F39" w:rsidRDefault="004B1908" w:rsidP="00294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202" w:type="dxa"/>
          </w:tcPr>
          <w:p w:rsidR="004B1908" w:rsidRDefault="0054515B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40" w:type="dxa"/>
          </w:tcPr>
          <w:p w:rsidR="004B1908" w:rsidRDefault="00556E75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</w:tcPr>
          <w:p w:rsidR="004B1908" w:rsidRDefault="0054515B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134" w:type="dxa"/>
          </w:tcPr>
          <w:p w:rsidR="004B1908" w:rsidRDefault="00556E75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4B1908" w:rsidRDefault="0054515B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383" w:type="dxa"/>
          </w:tcPr>
          <w:p w:rsidR="004B1908" w:rsidRDefault="00556E75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  <w:r w:rsidR="004B1908"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B1908" w:rsidRDefault="004B1908" w:rsidP="005F7B67">
      <w:pPr>
        <w:pStyle w:val="a4"/>
        <w:ind w:left="1499"/>
        <w:jc w:val="both"/>
        <w:rPr>
          <w:rFonts w:ascii="Times New Roman" w:hAnsi="Times New Roman" w:cs="Times New Roman"/>
          <w:sz w:val="28"/>
          <w:szCs w:val="28"/>
        </w:rPr>
      </w:pPr>
    </w:p>
    <w:p w:rsidR="004B1908" w:rsidRDefault="004B1908" w:rsidP="005F7B67">
      <w:pPr>
        <w:pStyle w:val="a4"/>
        <w:ind w:left="1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октябрь 2022 года</w:t>
      </w:r>
      <w:r w:rsidR="0054515B">
        <w:rPr>
          <w:rFonts w:ascii="Times New Roman" w:hAnsi="Times New Roman" w:cs="Times New Roman"/>
          <w:sz w:val="28"/>
          <w:szCs w:val="28"/>
        </w:rPr>
        <w:t>(65 учащихся)</w:t>
      </w:r>
    </w:p>
    <w:p w:rsidR="004B1908" w:rsidRDefault="004B1908" w:rsidP="004B1908">
      <w:pPr>
        <w:pStyle w:val="a4"/>
        <w:spacing w:after="0"/>
        <w:ind w:left="14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3"/>
        <w:tblpPr w:leftFromText="180" w:rightFromText="180" w:vertAnchor="text" w:horzAnchor="margin" w:tblpY="140"/>
        <w:tblW w:w="10563" w:type="dxa"/>
        <w:tblLook w:val="04A0"/>
      </w:tblPr>
      <w:tblGrid>
        <w:gridCol w:w="1331"/>
        <w:gridCol w:w="2253"/>
        <w:gridCol w:w="1202"/>
        <w:gridCol w:w="940"/>
        <w:gridCol w:w="1186"/>
        <w:gridCol w:w="1134"/>
        <w:gridCol w:w="1134"/>
        <w:gridCol w:w="1383"/>
      </w:tblGrid>
      <w:tr w:rsidR="004B1908" w:rsidTr="00294C8F">
        <w:tc>
          <w:tcPr>
            <w:tcW w:w="3584" w:type="dxa"/>
            <w:gridSpan w:val="2"/>
          </w:tcPr>
          <w:p w:rsidR="004B1908" w:rsidRPr="00753368" w:rsidRDefault="004B1908" w:rsidP="00294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42" w:type="dxa"/>
            <w:gridSpan w:val="2"/>
          </w:tcPr>
          <w:p w:rsidR="004B1908" w:rsidRPr="00753368" w:rsidRDefault="004B1908" w:rsidP="00294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2320" w:type="dxa"/>
            <w:gridSpan w:val="2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2517" w:type="dxa"/>
            <w:gridSpan w:val="2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9 «В»</w:t>
            </w:r>
          </w:p>
        </w:tc>
      </w:tr>
      <w:tr w:rsidR="004B1908" w:rsidTr="00294C8F">
        <w:tc>
          <w:tcPr>
            <w:tcW w:w="1331" w:type="dxa"/>
          </w:tcPr>
          <w:p w:rsidR="004B1908" w:rsidRPr="00753368" w:rsidRDefault="004B1908" w:rsidP="0029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B1908" w:rsidRPr="00753368" w:rsidRDefault="004B1908" w:rsidP="00294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42" w:type="dxa"/>
            <w:gridSpan w:val="2"/>
          </w:tcPr>
          <w:p w:rsidR="004B1908" w:rsidRPr="0075336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320" w:type="dxa"/>
            <w:gridSpan w:val="2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517" w:type="dxa"/>
            <w:gridSpan w:val="2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4B1908" w:rsidRPr="00753368" w:rsidTr="00294C8F">
        <w:tc>
          <w:tcPr>
            <w:tcW w:w="1331" w:type="dxa"/>
            <w:vMerge w:val="restart"/>
          </w:tcPr>
          <w:p w:rsidR="004B1908" w:rsidRPr="00753368" w:rsidRDefault="004B1908" w:rsidP="0029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  <w:tc>
          <w:tcPr>
            <w:tcW w:w="2253" w:type="dxa"/>
          </w:tcPr>
          <w:p w:rsidR="004B1908" w:rsidRPr="00753368" w:rsidRDefault="004B1908" w:rsidP="00294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1202" w:type="dxa"/>
          </w:tcPr>
          <w:p w:rsidR="004B1908" w:rsidRPr="0075336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40" w:type="dxa"/>
          </w:tcPr>
          <w:p w:rsidR="004B1908" w:rsidRPr="0075336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</w:tcPr>
          <w:p w:rsidR="004B1908" w:rsidRPr="0075336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134" w:type="dxa"/>
          </w:tcPr>
          <w:p w:rsidR="004B1908" w:rsidRPr="0075336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4B1908" w:rsidRPr="0075336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383" w:type="dxa"/>
          </w:tcPr>
          <w:p w:rsidR="004B1908" w:rsidRPr="0075336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1908" w:rsidTr="00294C8F">
        <w:tc>
          <w:tcPr>
            <w:tcW w:w="1331" w:type="dxa"/>
            <w:vMerge/>
          </w:tcPr>
          <w:p w:rsidR="004B1908" w:rsidRDefault="004B1908" w:rsidP="0029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B1908" w:rsidRPr="00753F39" w:rsidRDefault="004B1908" w:rsidP="00294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202" w:type="dxa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40" w:type="dxa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134" w:type="dxa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83" w:type="dxa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1908" w:rsidTr="00294C8F">
        <w:tc>
          <w:tcPr>
            <w:tcW w:w="1331" w:type="dxa"/>
            <w:vMerge/>
          </w:tcPr>
          <w:p w:rsidR="004B1908" w:rsidRDefault="004B1908" w:rsidP="0029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B1908" w:rsidRPr="00753F39" w:rsidRDefault="004B1908" w:rsidP="00294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202" w:type="dxa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40" w:type="dxa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134" w:type="dxa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83" w:type="dxa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1908" w:rsidTr="00294C8F">
        <w:tc>
          <w:tcPr>
            <w:tcW w:w="1331" w:type="dxa"/>
            <w:vMerge/>
          </w:tcPr>
          <w:p w:rsidR="004B1908" w:rsidRDefault="004B1908" w:rsidP="0029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B1908" w:rsidRPr="00753F39" w:rsidRDefault="004B1908" w:rsidP="00294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202" w:type="dxa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40" w:type="dxa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134" w:type="dxa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383" w:type="dxa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1908" w:rsidTr="00294C8F">
        <w:tc>
          <w:tcPr>
            <w:tcW w:w="1331" w:type="dxa"/>
            <w:vMerge/>
          </w:tcPr>
          <w:p w:rsidR="004B1908" w:rsidRDefault="004B1908" w:rsidP="0029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B1908" w:rsidRPr="00753F39" w:rsidRDefault="004B1908" w:rsidP="00294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202" w:type="dxa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40" w:type="dxa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134" w:type="dxa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83" w:type="dxa"/>
          </w:tcPr>
          <w:p w:rsidR="004B1908" w:rsidRDefault="004B1908" w:rsidP="0029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B1908" w:rsidRDefault="004B1908" w:rsidP="005F7B67">
      <w:pPr>
        <w:pStyle w:val="a4"/>
        <w:ind w:left="1499"/>
        <w:jc w:val="both"/>
        <w:rPr>
          <w:rFonts w:ascii="Times New Roman" w:hAnsi="Times New Roman" w:cs="Times New Roman"/>
          <w:sz w:val="28"/>
          <w:szCs w:val="28"/>
        </w:rPr>
      </w:pPr>
    </w:p>
    <w:p w:rsidR="009C350D" w:rsidRPr="000F46CE" w:rsidRDefault="009C350D" w:rsidP="009C3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sz w:val="28"/>
          <w:szCs w:val="28"/>
        </w:rPr>
        <w:t>По результатам выпол</w:t>
      </w:r>
      <w:r>
        <w:rPr>
          <w:rFonts w:ascii="Times New Roman" w:hAnsi="Times New Roman" w:cs="Times New Roman"/>
          <w:sz w:val="28"/>
          <w:szCs w:val="28"/>
        </w:rPr>
        <w:t xml:space="preserve">нения средний балл составил: </w:t>
      </w:r>
      <w:r w:rsidR="005451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баллов в 8-х классах и 6</w:t>
      </w:r>
      <w:r w:rsidRPr="000F46CE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 в 9 классах. Средний процент выполнения работы в 8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классах составил </w:t>
      </w:r>
      <w:r w:rsidR="0054515B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, в 9-х классах – 44,75.</w:t>
      </w:r>
    </w:p>
    <w:p w:rsidR="009C350D" w:rsidRPr="00E745FE" w:rsidRDefault="009C350D" w:rsidP="009C3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Из таблицы видно, что высокий и повышенн</w:t>
      </w:r>
      <w:r>
        <w:rPr>
          <w:rFonts w:ascii="Times New Roman" w:hAnsi="Times New Roman" w:cs="Times New Roman"/>
          <w:sz w:val="28"/>
          <w:szCs w:val="28"/>
        </w:rPr>
        <w:t xml:space="preserve">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МГ показали </w:t>
      </w:r>
      <w:r w:rsidR="0077151E">
        <w:rPr>
          <w:rFonts w:ascii="Times New Roman" w:hAnsi="Times New Roman" w:cs="Times New Roman"/>
          <w:sz w:val="28"/>
          <w:szCs w:val="28"/>
        </w:rPr>
        <w:t>46</w:t>
      </w:r>
      <w:r w:rsidRPr="00E745FE">
        <w:rPr>
          <w:rFonts w:ascii="Times New Roman" w:hAnsi="Times New Roman" w:cs="Times New Roman"/>
          <w:sz w:val="28"/>
          <w:szCs w:val="28"/>
        </w:rPr>
        <w:t>% обучающихся 8 класса, участников ДТ.</w:t>
      </w:r>
      <w:r>
        <w:rPr>
          <w:rFonts w:ascii="Times New Roman" w:hAnsi="Times New Roman" w:cs="Times New Roman"/>
          <w:sz w:val="28"/>
          <w:szCs w:val="28"/>
        </w:rPr>
        <w:t xml:space="preserve"> Средний уровень </w:t>
      </w:r>
      <w:r w:rsidR="0077151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E745FE">
        <w:rPr>
          <w:rFonts w:ascii="Times New Roman" w:hAnsi="Times New Roman" w:cs="Times New Roman"/>
          <w:sz w:val="28"/>
          <w:szCs w:val="28"/>
        </w:rPr>
        <w:t xml:space="preserve"> Низкий и недостаточный уров</w:t>
      </w:r>
      <w:r>
        <w:rPr>
          <w:rFonts w:ascii="Times New Roman" w:hAnsi="Times New Roman" w:cs="Times New Roman"/>
          <w:sz w:val="28"/>
          <w:szCs w:val="28"/>
        </w:rPr>
        <w:t xml:space="preserve">ни у </w:t>
      </w:r>
      <w:r w:rsidR="0077151E">
        <w:rPr>
          <w:rFonts w:ascii="Times New Roman" w:hAnsi="Times New Roman" w:cs="Times New Roman"/>
          <w:sz w:val="28"/>
          <w:szCs w:val="28"/>
        </w:rPr>
        <w:t>27</w:t>
      </w:r>
      <w:r w:rsidRPr="00E745FE">
        <w:rPr>
          <w:rFonts w:ascii="Times New Roman" w:hAnsi="Times New Roman" w:cs="Times New Roman"/>
          <w:sz w:val="28"/>
          <w:szCs w:val="28"/>
        </w:rPr>
        <w:t>% восьмиклассников.</w:t>
      </w:r>
    </w:p>
    <w:p w:rsidR="009C350D" w:rsidRDefault="009C350D" w:rsidP="009C3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Высокий и повышенный уровни </w:t>
      </w: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МГ среди </w:t>
      </w:r>
      <w:r>
        <w:rPr>
          <w:rFonts w:ascii="Times New Roman" w:hAnsi="Times New Roman" w:cs="Times New Roman"/>
          <w:sz w:val="28"/>
          <w:szCs w:val="28"/>
        </w:rPr>
        <w:t xml:space="preserve">девятиклассников, </w:t>
      </w:r>
      <w:r w:rsidRPr="00E745FE">
        <w:rPr>
          <w:rFonts w:ascii="Times New Roman" w:hAnsi="Times New Roman" w:cs="Times New Roman"/>
          <w:sz w:val="28"/>
          <w:szCs w:val="28"/>
        </w:rPr>
        <w:t xml:space="preserve">участников </w:t>
      </w:r>
      <w:proofErr w:type="gramStart"/>
      <w:r w:rsidRPr="00E745FE"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достигли 13,8%. Средний уровень у 53,8% участников ДР, </w:t>
      </w:r>
      <w:r w:rsidRPr="00E745FE"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>кий и недостаточный уровни – 32,4</w:t>
      </w:r>
      <w:r w:rsidRPr="00E745F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B0C48" w:rsidRDefault="00557708" w:rsidP="00AB0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сделать вывод, что осенью 2022 года 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в сравнении с весенними результатами: понизился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повышенный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32,2 %, средний уровень вырос  на 25,8%, а низкий и недостаточный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повысился на 5,4%.</w:t>
      </w:r>
      <w:r w:rsidR="00AB0C48">
        <w:rPr>
          <w:rFonts w:ascii="Times New Roman" w:hAnsi="Times New Roman" w:cs="Times New Roman"/>
          <w:sz w:val="28"/>
          <w:szCs w:val="28"/>
        </w:rPr>
        <w:t xml:space="preserve"> Осенью учащиеся хуже справились с заданиям</w:t>
      </w:r>
      <w:proofErr w:type="gramStart"/>
      <w:r w:rsidR="00AB0C48">
        <w:rPr>
          <w:rFonts w:ascii="Times New Roman" w:hAnsi="Times New Roman" w:cs="Times New Roman"/>
          <w:sz w:val="28"/>
          <w:szCs w:val="28"/>
        </w:rPr>
        <w:t>и</w:t>
      </w:r>
      <w:r w:rsidR="004652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65294">
        <w:rPr>
          <w:rFonts w:ascii="Times New Roman" w:hAnsi="Times New Roman" w:cs="Times New Roman"/>
          <w:sz w:val="28"/>
          <w:szCs w:val="28"/>
        </w:rPr>
        <w:t>понижение)</w:t>
      </w:r>
      <w:r w:rsidR="00AB0C48">
        <w:rPr>
          <w:rFonts w:ascii="Times New Roman" w:hAnsi="Times New Roman" w:cs="Times New Roman"/>
          <w:sz w:val="28"/>
          <w:szCs w:val="28"/>
        </w:rPr>
        <w:t>:</w:t>
      </w:r>
    </w:p>
    <w:p w:rsidR="00AB0C48" w:rsidRDefault="00AB0C48" w:rsidP="00AB0C4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(</w:t>
      </w:r>
      <w:r w:rsidRPr="00AB0C48">
        <w:rPr>
          <w:rFonts w:ascii="Times New Roman" w:hAnsi="Times New Roman" w:cs="Times New Roman"/>
          <w:sz w:val="28"/>
          <w:szCs w:val="28"/>
        </w:rPr>
        <w:t>Извлекать информацию из текста, переводить из одной единицы измерения в другую (из часов в минуты, из литров в миллилитры), вычислять отношение величин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465294">
        <w:rPr>
          <w:rFonts w:ascii="Times New Roman" w:hAnsi="Times New Roman" w:cs="Times New Roman"/>
          <w:sz w:val="28"/>
          <w:szCs w:val="28"/>
        </w:rPr>
        <w:t xml:space="preserve"> – на 10%;</w:t>
      </w:r>
    </w:p>
    <w:p w:rsidR="00AB0C48" w:rsidRDefault="00AB0C48" w:rsidP="00AB0C4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(</w:t>
      </w:r>
      <w:r w:rsidRPr="00AB0C48">
        <w:rPr>
          <w:rFonts w:ascii="Times New Roman" w:hAnsi="Times New Roman" w:cs="Times New Roman"/>
          <w:sz w:val="28"/>
          <w:szCs w:val="28"/>
        </w:rPr>
        <w:t>Вычислять по формуле, переводить из одной единицы измерения в другую (из литров в миллилитры, из часов в минуты), округлять числа</w:t>
      </w:r>
      <w:r w:rsidR="00465294">
        <w:rPr>
          <w:rFonts w:ascii="Times New Roman" w:hAnsi="Times New Roman" w:cs="Times New Roman"/>
          <w:sz w:val="28"/>
          <w:szCs w:val="28"/>
        </w:rPr>
        <w:t xml:space="preserve"> - на 6%;</w:t>
      </w:r>
    </w:p>
    <w:p w:rsidR="00AB0C48" w:rsidRDefault="00AB0C48" w:rsidP="00AB0C4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  <w:r w:rsidR="00465294">
        <w:rPr>
          <w:rFonts w:ascii="Times New Roman" w:hAnsi="Times New Roman" w:cs="Times New Roman"/>
          <w:sz w:val="28"/>
          <w:szCs w:val="28"/>
        </w:rPr>
        <w:t xml:space="preserve"> (</w:t>
      </w:r>
      <w:r w:rsidR="00465294" w:rsidRPr="00465294">
        <w:rPr>
          <w:rFonts w:ascii="Times New Roman" w:hAnsi="Times New Roman" w:cs="Times New Roman"/>
          <w:sz w:val="28"/>
          <w:szCs w:val="28"/>
        </w:rPr>
        <w:t>Преобразовывать формулу, переводить из одной единицы измерения в другую (из часов в минуты, из литров в миллилитры)</w:t>
      </w:r>
      <w:r w:rsidR="00465294">
        <w:rPr>
          <w:rFonts w:ascii="Times New Roman" w:hAnsi="Times New Roman" w:cs="Times New Roman"/>
          <w:sz w:val="28"/>
          <w:szCs w:val="28"/>
        </w:rPr>
        <w:t xml:space="preserve"> – на 24%;</w:t>
      </w:r>
    </w:p>
    <w:p w:rsidR="00AB0C48" w:rsidRDefault="00AB0C48" w:rsidP="00AB0C4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</w:t>
      </w:r>
      <w:r w:rsidR="00465294">
        <w:rPr>
          <w:rFonts w:ascii="Times New Roman" w:hAnsi="Times New Roman" w:cs="Times New Roman"/>
          <w:sz w:val="28"/>
          <w:szCs w:val="28"/>
        </w:rPr>
        <w:t xml:space="preserve"> (</w:t>
      </w:r>
      <w:r w:rsidR="00465294" w:rsidRPr="00465294">
        <w:rPr>
          <w:rFonts w:ascii="Times New Roman" w:hAnsi="Times New Roman" w:cs="Times New Roman"/>
          <w:sz w:val="28"/>
          <w:szCs w:val="28"/>
        </w:rPr>
        <w:t>Вычислять по формуле, распознавать прямую и обратную пропорциональности; сравнивать числа</w:t>
      </w:r>
      <w:r w:rsidR="00465294">
        <w:rPr>
          <w:rFonts w:ascii="Times New Roman" w:hAnsi="Times New Roman" w:cs="Times New Roman"/>
          <w:sz w:val="28"/>
          <w:szCs w:val="28"/>
        </w:rPr>
        <w:t>) – на 9%</w:t>
      </w:r>
    </w:p>
    <w:p w:rsidR="00AB0C48" w:rsidRPr="00AB0C48" w:rsidRDefault="00465294" w:rsidP="00AB0C4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(</w:t>
      </w:r>
      <w:r w:rsidRPr="00465294">
        <w:rPr>
          <w:rFonts w:ascii="Times New Roman" w:hAnsi="Times New Roman" w:cs="Times New Roman"/>
          <w:sz w:val="28"/>
          <w:szCs w:val="28"/>
        </w:rPr>
        <w:t>Вычислять процент от числа в реальной ситуации</w:t>
      </w:r>
      <w:r>
        <w:rPr>
          <w:rFonts w:ascii="Times New Roman" w:hAnsi="Times New Roman" w:cs="Times New Roman"/>
          <w:sz w:val="28"/>
          <w:szCs w:val="28"/>
        </w:rPr>
        <w:t>) – на 18%;</w:t>
      </w:r>
    </w:p>
    <w:p w:rsidR="00AB0C48" w:rsidRPr="00AB0C48" w:rsidRDefault="00AB0C48" w:rsidP="00AB0C48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C48">
        <w:rPr>
          <w:rFonts w:ascii="Times New Roman" w:hAnsi="Times New Roman" w:cs="Times New Roman"/>
          <w:sz w:val="28"/>
          <w:szCs w:val="28"/>
        </w:rPr>
        <w:t>№6 (Использовать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разряда)</w:t>
      </w:r>
      <w:r w:rsidR="00465294"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</w:rPr>
        <w:t>16%</w:t>
      </w:r>
      <w:r w:rsidRPr="00AB0C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0C48" w:rsidRDefault="00465294" w:rsidP="00AB0C48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B0C48" w:rsidRPr="00AB0C48">
        <w:rPr>
          <w:rFonts w:ascii="Times New Roman" w:hAnsi="Times New Roman" w:cs="Times New Roman"/>
          <w:sz w:val="28"/>
          <w:szCs w:val="28"/>
        </w:rPr>
        <w:t>7 (</w:t>
      </w:r>
      <w:r w:rsidR="00AB0C48" w:rsidRPr="00AB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формулу длины окружности для решения задач, проводить округление по смыслу</w:t>
      </w:r>
      <w:r w:rsidR="00AB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25%;</w:t>
      </w:r>
    </w:p>
    <w:p w:rsidR="00465294" w:rsidRPr="00AB0C48" w:rsidRDefault="00465294" w:rsidP="00AB0C48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№8 (</w:t>
      </w:r>
      <w:r w:rsidRPr="00465294">
        <w:rPr>
          <w:rFonts w:ascii="Times New Roman" w:hAnsi="Times New Roman" w:cs="Times New Roman"/>
          <w:sz w:val="28"/>
          <w:szCs w:val="28"/>
        </w:rPr>
        <w:t>Использовать представления об измерениях прямоугольного параллелепипеда для решения задач</w:t>
      </w:r>
      <w:r>
        <w:rPr>
          <w:rFonts w:ascii="Times New Roman" w:hAnsi="Times New Roman" w:cs="Times New Roman"/>
          <w:sz w:val="28"/>
          <w:szCs w:val="28"/>
        </w:rPr>
        <w:t>) – на 26%.</w:t>
      </w:r>
    </w:p>
    <w:p w:rsidR="00557708" w:rsidRPr="00CD76E5" w:rsidRDefault="00557708" w:rsidP="00557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6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76E5">
        <w:rPr>
          <w:rFonts w:ascii="Times New Roman" w:hAnsi="Times New Roman" w:cs="Times New Roman"/>
          <w:b/>
          <w:i/>
          <w:sz w:val="28"/>
          <w:szCs w:val="28"/>
        </w:rPr>
        <w:t>Рекомендации</w:t>
      </w:r>
    </w:p>
    <w:p w:rsidR="00557708" w:rsidRPr="00CD76E5" w:rsidRDefault="00557708" w:rsidP="0055770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E5">
        <w:rPr>
          <w:rFonts w:ascii="Times New Roman" w:hAnsi="Times New Roman" w:cs="Times New Roman"/>
          <w:sz w:val="28"/>
          <w:szCs w:val="28"/>
        </w:rPr>
        <w:t xml:space="preserve">Руководителю ШМО </w:t>
      </w:r>
      <w:r>
        <w:rPr>
          <w:rFonts w:ascii="Times New Roman" w:hAnsi="Times New Roman" w:cs="Times New Roman"/>
          <w:sz w:val="28"/>
          <w:szCs w:val="28"/>
        </w:rPr>
        <w:t>математического</w:t>
      </w:r>
      <w:r w:rsidRPr="00CD76E5">
        <w:rPr>
          <w:rFonts w:ascii="Times New Roman" w:hAnsi="Times New Roman" w:cs="Times New Roman"/>
          <w:sz w:val="28"/>
          <w:szCs w:val="28"/>
        </w:rPr>
        <w:t xml:space="preserve"> цикла </w:t>
      </w:r>
      <w:r>
        <w:rPr>
          <w:rFonts w:ascii="Times New Roman" w:hAnsi="Times New Roman" w:cs="Times New Roman"/>
          <w:sz w:val="28"/>
          <w:szCs w:val="28"/>
        </w:rPr>
        <w:t>и учителям предметникам 9</w:t>
      </w:r>
      <w:r w:rsidRPr="00CD76E5">
        <w:rPr>
          <w:rFonts w:ascii="Times New Roman" w:hAnsi="Times New Roman" w:cs="Times New Roman"/>
          <w:sz w:val="28"/>
          <w:szCs w:val="28"/>
        </w:rPr>
        <w:t xml:space="preserve"> классов на заседаниях методического объединения проанализировать причины неуспешного выполнения отдельных групп заданий и организовать коррекционную работу по ликвидации выявленных проблем, а также по их предупреждению. </w:t>
      </w:r>
    </w:p>
    <w:p w:rsidR="00557708" w:rsidRPr="00CD76E5" w:rsidRDefault="00557708" w:rsidP="00557708">
      <w:pPr>
        <w:pStyle w:val="a4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76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76E5">
        <w:rPr>
          <w:rFonts w:ascii="Times New Roman" w:hAnsi="Times New Roman" w:cs="Times New Roman"/>
          <w:sz w:val="28"/>
          <w:szCs w:val="28"/>
        </w:rPr>
        <w:t xml:space="preserve"> Обучающихся необходимо на уроках и на внеурочных занятиях постоянно погружать в деятельность по </w:t>
      </w:r>
      <w:r w:rsidR="009200C5">
        <w:rPr>
          <w:rFonts w:ascii="Times New Roman" w:hAnsi="Times New Roman" w:cs="Times New Roman"/>
          <w:sz w:val="28"/>
          <w:szCs w:val="28"/>
        </w:rPr>
        <w:t>развитию математической грамотности</w:t>
      </w:r>
      <w:r w:rsidRPr="00CD76E5">
        <w:rPr>
          <w:rFonts w:ascii="Times New Roman" w:hAnsi="Times New Roman" w:cs="Times New Roman"/>
          <w:sz w:val="28"/>
          <w:szCs w:val="28"/>
        </w:rPr>
        <w:t xml:space="preserve"> в знакомых ситуациях на основе имеющихся научных знаний. Учащимся для развития полезно делать выводы на основе простых исследований, устанавливать прямые связи и буквально интерпретировать результаты исследований или технологические решения. </w:t>
      </w:r>
    </w:p>
    <w:p w:rsidR="00557708" w:rsidRDefault="00557708" w:rsidP="0055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708" w:rsidRPr="00E745FE" w:rsidRDefault="00557708" w:rsidP="009C3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50D" w:rsidRPr="00E4136D" w:rsidRDefault="009C350D" w:rsidP="005F7B67">
      <w:pPr>
        <w:pStyle w:val="a4"/>
        <w:ind w:left="1499"/>
        <w:jc w:val="both"/>
        <w:rPr>
          <w:rFonts w:ascii="Times New Roman" w:hAnsi="Times New Roman" w:cs="Times New Roman"/>
          <w:sz w:val="28"/>
          <w:szCs w:val="28"/>
        </w:rPr>
      </w:pPr>
    </w:p>
    <w:sectPr w:rsidR="009C350D" w:rsidRPr="00E4136D" w:rsidSect="00F144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2D277DD4"/>
    <w:multiLevelType w:val="hybridMultilevel"/>
    <w:tmpl w:val="E44027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37C5820"/>
    <w:multiLevelType w:val="hybridMultilevel"/>
    <w:tmpl w:val="1AE6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66CB5"/>
    <w:multiLevelType w:val="multilevel"/>
    <w:tmpl w:val="4A1EDB7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5F7BE3"/>
    <w:multiLevelType w:val="hybridMultilevel"/>
    <w:tmpl w:val="FD58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94326"/>
    <w:multiLevelType w:val="hybridMultilevel"/>
    <w:tmpl w:val="E7647820"/>
    <w:lvl w:ilvl="0" w:tplc="A16C28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CF5"/>
    <w:rsid w:val="000479EE"/>
    <w:rsid w:val="00067FAD"/>
    <w:rsid w:val="00072FFA"/>
    <w:rsid w:val="0008679B"/>
    <w:rsid w:val="00190883"/>
    <w:rsid w:val="001D2FF5"/>
    <w:rsid w:val="001D7043"/>
    <w:rsid w:val="001E2B47"/>
    <w:rsid w:val="00210F5B"/>
    <w:rsid w:val="00231A3F"/>
    <w:rsid w:val="003237E6"/>
    <w:rsid w:val="003317BC"/>
    <w:rsid w:val="004126DD"/>
    <w:rsid w:val="00465294"/>
    <w:rsid w:val="004B1908"/>
    <w:rsid w:val="004E5D6D"/>
    <w:rsid w:val="00523CF5"/>
    <w:rsid w:val="0054515B"/>
    <w:rsid w:val="00545F22"/>
    <w:rsid w:val="00556E75"/>
    <w:rsid w:val="00557708"/>
    <w:rsid w:val="00590211"/>
    <w:rsid w:val="005F7B67"/>
    <w:rsid w:val="00632FEC"/>
    <w:rsid w:val="00674673"/>
    <w:rsid w:val="006D29F8"/>
    <w:rsid w:val="006E7C58"/>
    <w:rsid w:val="0070208A"/>
    <w:rsid w:val="00754CC3"/>
    <w:rsid w:val="00765688"/>
    <w:rsid w:val="0077151E"/>
    <w:rsid w:val="0078276A"/>
    <w:rsid w:val="00816D9F"/>
    <w:rsid w:val="00851BFD"/>
    <w:rsid w:val="00912F2A"/>
    <w:rsid w:val="009200C5"/>
    <w:rsid w:val="00937132"/>
    <w:rsid w:val="009C2EED"/>
    <w:rsid w:val="009C350D"/>
    <w:rsid w:val="009D06B8"/>
    <w:rsid w:val="00AA2FFE"/>
    <w:rsid w:val="00AB0C48"/>
    <w:rsid w:val="00B060FB"/>
    <w:rsid w:val="00B80385"/>
    <w:rsid w:val="00BE1099"/>
    <w:rsid w:val="00C2194D"/>
    <w:rsid w:val="00C61269"/>
    <w:rsid w:val="00D61CB4"/>
    <w:rsid w:val="00DA7AB1"/>
    <w:rsid w:val="00E4136D"/>
    <w:rsid w:val="00F040A6"/>
    <w:rsid w:val="00F1447E"/>
    <w:rsid w:val="00F24E28"/>
    <w:rsid w:val="00FC71AA"/>
    <w:rsid w:val="00FE0C42"/>
    <w:rsid w:val="00FF287E"/>
    <w:rsid w:val="00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  <w:style w:type="paragraph" w:styleId="a6">
    <w:name w:val="No Spacing"/>
    <w:uiPriority w:val="1"/>
    <w:qFormat/>
    <w:rsid w:val="00DA7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8251-E377-4657-BF72-B975C918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zavuch1</cp:lastModifiedBy>
  <cp:revision>41</cp:revision>
  <dcterms:created xsi:type="dcterms:W3CDTF">2022-11-11T09:09:00Z</dcterms:created>
  <dcterms:modified xsi:type="dcterms:W3CDTF">2022-11-24T05:10:00Z</dcterms:modified>
</cp:coreProperties>
</file>